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13B37" w14:textId="77777777" w:rsidR="000359A8" w:rsidRDefault="000C1B4A" w:rsidP="000E19B6">
      <w:pPr>
        <w:widowControl w:val="0"/>
        <w:autoSpaceDE w:val="0"/>
        <w:autoSpaceDN w:val="0"/>
        <w:adjustRightInd w:val="0"/>
        <w:rPr>
          <w:rFonts w:ascii="Tahoma" w:hAnsi="Tahoma" w:cs="Tahoma"/>
          <w:b/>
        </w:rPr>
      </w:pPr>
      <w:r w:rsidRPr="006B5FE9">
        <w:rPr>
          <w:rFonts w:ascii="Tahoma" w:hAnsi="Tahoma" w:cs="Tahoma"/>
          <w:b/>
        </w:rPr>
        <w:t>Course Prefix, Number, and Title:</w:t>
      </w:r>
      <w:r w:rsidR="000359A8">
        <w:rPr>
          <w:rFonts w:ascii="Tahoma" w:hAnsi="Tahoma" w:cs="Tahoma"/>
          <w:b/>
        </w:rPr>
        <w:t xml:space="preserve"> </w:t>
      </w:r>
    </w:p>
    <w:p w14:paraId="5A955F8E" w14:textId="10A292B9" w:rsidR="00DA6CA9" w:rsidRPr="000359A8" w:rsidRDefault="002D0B01" w:rsidP="000E19B6">
      <w:pPr>
        <w:widowControl w:val="0"/>
        <w:autoSpaceDE w:val="0"/>
        <w:autoSpaceDN w:val="0"/>
        <w:adjustRightInd w:val="0"/>
        <w:rPr>
          <w:rFonts w:ascii="Tahoma" w:hAnsi="Tahoma" w:cs="Tahoma"/>
          <w:bCs/>
        </w:rPr>
      </w:pPr>
      <w:r>
        <w:rPr>
          <w:rFonts w:ascii="Tahoma" w:hAnsi="Tahoma" w:cs="Tahoma"/>
          <w:bCs/>
        </w:rPr>
        <w:t>IS 301:</w:t>
      </w:r>
      <w:r w:rsidR="00FC3297">
        <w:rPr>
          <w:rFonts w:ascii="Tahoma" w:hAnsi="Tahoma" w:cs="Tahoma"/>
          <w:bCs/>
        </w:rPr>
        <w:t xml:space="preserve"> Management Information Systems</w:t>
      </w:r>
    </w:p>
    <w:p w14:paraId="2F7FAF37" w14:textId="4529FE30" w:rsidR="00DA6CA9" w:rsidRPr="006B5FE9" w:rsidRDefault="00DA6CA9" w:rsidP="000E19B6">
      <w:pPr>
        <w:widowControl w:val="0"/>
        <w:autoSpaceDE w:val="0"/>
        <w:autoSpaceDN w:val="0"/>
        <w:adjustRightInd w:val="0"/>
        <w:rPr>
          <w:rFonts w:ascii="Tahoma" w:hAnsi="Tahoma" w:cs="Tahoma"/>
          <w:b/>
        </w:rPr>
      </w:pPr>
      <w:r w:rsidRPr="006B5FE9">
        <w:rPr>
          <w:rFonts w:ascii="Tahoma" w:hAnsi="Tahoma" w:cs="Tahoma"/>
          <w:b/>
        </w:rPr>
        <w:t xml:space="preserve">Section Number(s): </w:t>
      </w:r>
      <w:r w:rsidR="00B70D79" w:rsidRPr="000359A8">
        <w:rPr>
          <w:rFonts w:ascii="Tahoma" w:hAnsi="Tahoma" w:cs="Tahoma"/>
          <w:bCs/>
        </w:rPr>
        <w:t>1001</w:t>
      </w:r>
    </w:p>
    <w:p w14:paraId="5071A8A5" w14:textId="3013C648" w:rsidR="000C1B4A" w:rsidRPr="006B5FE9" w:rsidRDefault="000C1B4A" w:rsidP="000E19B6">
      <w:pPr>
        <w:widowControl w:val="0"/>
        <w:autoSpaceDE w:val="0"/>
        <w:autoSpaceDN w:val="0"/>
        <w:adjustRightInd w:val="0"/>
        <w:rPr>
          <w:rFonts w:ascii="Tahoma" w:hAnsi="Tahoma" w:cs="Tahoma"/>
          <w:b/>
        </w:rPr>
      </w:pPr>
      <w:r w:rsidRPr="006B5FE9">
        <w:rPr>
          <w:rFonts w:ascii="Tahoma" w:hAnsi="Tahoma" w:cs="Tahoma"/>
          <w:b/>
        </w:rPr>
        <w:t>Department:</w:t>
      </w:r>
      <w:r w:rsidR="00B70D79" w:rsidRPr="006B5FE9">
        <w:rPr>
          <w:rFonts w:ascii="Tahoma" w:hAnsi="Tahoma" w:cs="Tahoma"/>
          <w:b/>
        </w:rPr>
        <w:t xml:space="preserve"> </w:t>
      </w:r>
      <w:r w:rsidR="00B70D79" w:rsidRPr="000359A8">
        <w:rPr>
          <w:rFonts w:ascii="Tahoma" w:hAnsi="Tahoma" w:cs="Tahoma"/>
          <w:bCs/>
        </w:rPr>
        <w:t>CT</w:t>
      </w:r>
    </w:p>
    <w:p w14:paraId="335FAFB6" w14:textId="7072D51D" w:rsidR="00DA6CA9" w:rsidRPr="006B5FE9" w:rsidRDefault="000C1B4A" w:rsidP="000E19B6">
      <w:pPr>
        <w:widowControl w:val="0"/>
        <w:autoSpaceDE w:val="0"/>
        <w:autoSpaceDN w:val="0"/>
        <w:adjustRightInd w:val="0"/>
        <w:rPr>
          <w:rFonts w:ascii="Tahoma" w:hAnsi="Tahoma" w:cs="Tahoma"/>
          <w:b/>
        </w:rPr>
      </w:pPr>
      <w:r w:rsidRPr="006B5FE9">
        <w:rPr>
          <w:rFonts w:ascii="Tahoma" w:hAnsi="Tahoma" w:cs="Tahoma"/>
          <w:b/>
        </w:rPr>
        <w:t>Instructor:</w:t>
      </w:r>
      <w:r w:rsidR="00B70D79" w:rsidRPr="006B5FE9">
        <w:rPr>
          <w:rFonts w:ascii="Tahoma" w:hAnsi="Tahoma" w:cs="Tahoma"/>
          <w:b/>
        </w:rPr>
        <w:t xml:space="preserve"> </w:t>
      </w:r>
      <w:r w:rsidR="00B70D79" w:rsidRPr="000359A8">
        <w:rPr>
          <w:rFonts w:ascii="Tahoma" w:hAnsi="Tahoma" w:cs="Tahoma"/>
          <w:bCs/>
        </w:rPr>
        <w:t>Madison Arbillaga</w:t>
      </w:r>
    </w:p>
    <w:p w14:paraId="78E4B6ED" w14:textId="7C29DD59" w:rsidR="00DA6CA9" w:rsidRPr="006B5FE9" w:rsidRDefault="00DA6CA9" w:rsidP="000E19B6">
      <w:pPr>
        <w:widowControl w:val="0"/>
        <w:autoSpaceDE w:val="0"/>
        <w:autoSpaceDN w:val="0"/>
        <w:adjustRightInd w:val="0"/>
        <w:rPr>
          <w:rFonts w:ascii="Tahoma" w:hAnsi="Tahoma" w:cs="Tahoma"/>
          <w:b/>
        </w:rPr>
      </w:pPr>
      <w:r w:rsidRPr="006B5FE9">
        <w:rPr>
          <w:rFonts w:ascii="Tahoma" w:hAnsi="Tahoma" w:cs="Tahoma"/>
          <w:b/>
        </w:rPr>
        <w:t xml:space="preserve">Academic Year: </w:t>
      </w:r>
      <w:r w:rsidR="00B70D79" w:rsidRPr="000359A8">
        <w:rPr>
          <w:rFonts w:ascii="Tahoma" w:hAnsi="Tahoma" w:cs="Tahoma"/>
          <w:bCs/>
        </w:rPr>
        <w:t>20</w:t>
      </w:r>
      <w:r w:rsidR="000359A8" w:rsidRPr="000359A8">
        <w:rPr>
          <w:rFonts w:ascii="Tahoma" w:hAnsi="Tahoma" w:cs="Tahoma"/>
          <w:bCs/>
        </w:rPr>
        <w:t>2</w:t>
      </w:r>
      <w:r w:rsidR="00FC3297">
        <w:rPr>
          <w:rFonts w:ascii="Tahoma" w:hAnsi="Tahoma" w:cs="Tahoma"/>
          <w:bCs/>
        </w:rPr>
        <w:t>0</w:t>
      </w:r>
    </w:p>
    <w:p w14:paraId="794A8BD1" w14:textId="064A2675" w:rsidR="00DA6CA9" w:rsidRPr="006B5FE9" w:rsidRDefault="00DA6CA9" w:rsidP="000E19B6">
      <w:pPr>
        <w:widowControl w:val="0"/>
        <w:autoSpaceDE w:val="0"/>
        <w:autoSpaceDN w:val="0"/>
        <w:adjustRightInd w:val="0"/>
        <w:rPr>
          <w:rFonts w:ascii="Tahoma" w:hAnsi="Tahoma" w:cs="Tahoma"/>
          <w:b/>
        </w:rPr>
      </w:pPr>
      <w:r w:rsidRPr="006B5FE9">
        <w:rPr>
          <w:rFonts w:ascii="Tahoma" w:hAnsi="Tahoma" w:cs="Tahoma"/>
          <w:b/>
        </w:rPr>
        <w:t>Semester:</w:t>
      </w:r>
      <w:r w:rsidR="00B70D79" w:rsidRPr="006B5FE9">
        <w:rPr>
          <w:rFonts w:ascii="Tahoma" w:hAnsi="Tahoma" w:cs="Tahoma"/>
          <w:b/>
        </w:rPr>
        <w:t xml:space="preserve"> </w:t>
      </w:r>
      <w:r w:rsidR="00FC3297">
        <w:rPr>
          <w:rFonts w:ascii="Tahoma" w:hAnsi="Tahoma" w:cs="Tahoma"/>
          <w:bCs/>
        </w:rPr>
        <w:t>Fall</w:t>
      </w:r>
    </w:p>
    <w:p w14:paraId="3BE2DC85" w14:textId="44E63EC3" w:rsidR="000C1B4A" w:rsidRPr="006B5FE9" w:rsidRDefault="00DA6CA9" w:rsidP="000E19B6">
      <w:pPr>
        <w:widowControl w:val="0"/>
        <w:autoSpaceDE w:val="0"/>
        <w:autoSpaceDN w:val="0"/>
        <w:adjustRightInd w:val="0"/>
        <w:rPr>
          <w:rFonts w:ascii="Tahoma" w:hAnsi="Tahoma" w:cs="Tahoma"/>
          <w:b/>
        </w:rPr>
      </w:pPr>
      <w:r w:rsidRPr="006B5FE9">
        <w:rPr>
          <w:rFonts w:ascii="Tahoma" w:hAnsi="Tahoma" w:cs="Tahoma"/>
          <w:b/>
        </w:rPr>
        <w:t xml:space="preserve">Is </w:t>
      </w:r>
      <w:r w:rsidR="000C1B4A" w:rsidRPr="006B5FE9">
        <w:rPr>
          <w:rFonts w:ascii="Tahoma" w:hAnsi="Tahoma" w:cs="Tahoma"/>
          <w:b/>
        </w:rPr>
        <w:t xml:space="preserve">this a </w:t>
      </w:r>
      <w:proofErr w:type="spellStart"/>
      <w:r w:rsidR="000C1B4A" w:rsidRPr="006B5FE9">
        <w:rPr>
          <w:rFonts w:ascii="Tahoma" w:hAnsi="Tahoma" w:cs="Tahoma"/>
          <w:b/>
        </w:rPr>
        <w:t>GenEd</w:t>
      </w:r>
      <w:proofErr w:type="spellEnd"/>
      <w:r w:rsidR="000C1B4A" w:rsidRPr="006B5FE9">
        <w:rPr>
          <w:rFonts w:ascii="Tahoma" w:hAnsi="Tahoma" w:cs="Tahoma"/>
          <w:b/>
        </w:rPr>
        <w:t xml:space="preserve"> class? Yes___   </w:t>
      </w:r>
      <w:proofErr w:type="spellStart"/>
      <w:r w:rsidR="000C1B4A" w:rsidRPr="006B5FE9">
        <w:rPr>
          <w:rFonts w:ascii="Tahoma" w:hAnsi="Tahoma" w:cs="Tahoma"/>
          <w:b/>
        </w:rPr>
        <w:t>No_</w:t>
      </w:r>
      <w:r w:rsidR="00B70D79" w:rsidRPr="006B5FE9">
        <w:rPr>
          <w:rFonts w:ascii="Tahoma" w:hAnsi="Tahoma" w:cs="Tahoma"/>
          <w:b/>
        </w:rPr>
        <w:t>X</w:t>
      </w:r>
      <w:proofErr w:type="spellEnd"/>
      <w:r w:rsidR="000C1B4A" w:rsidRPr="006B5FE9">
        <w:rPr>
          <w:rFonts w:ascii="Tahoma" w:hAnsi="Tahoma" w:cs="Tahoma"/>
          <w:b/>
        </w:rPr>
        <w:t>_</w:t>
      </w:r>
    </w:p>
    <w:p w14:paraId="09329D15" w14:textId="77777777" w:rsidR="00DA6CA9" w:rsidRPr="006B5FE9" w:rsidRDefault="00DA6CA9" w:rsidP="000E19B6">
      <w:pPr>
        <w:widowControl w:val="0"/>
        <w:autoSpaceDE w:val="0"/>
        <w:autoSpaceDN w:val="0"/>
        <w:adjustRightInd w:val="0"/>
        <w:rPr>
          <w:rFonts w:ascii="Tahoma" w:hAnsi="Tahoma" w:cs="Tahoma"/>
          <w:b/>
        </w:rPr>
        <w:sectPr w:rsidR="00DA6CA9" w:rsidRPr="006B5FE9" w:rsidSect="00DA6CA9">
          <w:headerReference w:type="default" r:id="rId7"/>
          <w:footerReference w:type="default" r:id="rId8"/>
          <w:pgSz w:w="15840" w:h="12240" w:orient="landscape"/>
          <w:pgMar w:top="720" w:right="720" w:bottom="720" w:left="720" w:header="720" w:footer="720" w:gutter="0"/>
          <w:cols w:num="2" w:space="720"/>
          <w:docGrid w:linePitch="360"/>
        </w:sectPr>
      </w:pPr>
    </w:p>
    <w:p w14:paraId="02C621F6" w14:textId="77777777" w:rsidR="00DA6CA9" w:rsidRPr="006B5FE9" w:rsidRDefault="00DA6CA9" w:rsidP="000E19B6">
      <w:pPr>
        <w:widowControl w:val="0"/>
        <w:autoSpaceDE w:val="0"/>
        <w:autoSpaceDN w:val="0"/>
        <w:adjustRightInd w:val="0"/>
        <w:rPr>
          <w:rFonts w:ascii="Tahoma" w:hAnsi="Tahoma" w:cs="Tahoma"/>
          <w:b/>
        </w:rPr>
      </w:pPr>
    </w:p>
    <w:p w14:paraId="06118202" w14:textId="77777777" w:rsidR="000E19B6" w:rsidRPr="006B5FE9" w:rsidRDefault="000E19B6" w:rsidP="000E19B6">
      <w:pPr>
        <w:widowControl w:val="0"/>
        <w:autoSpaceDE w:val="0"/>
        <w:autoSpaceDN w:val="0"/>
        <w:adjustRightInd w:val="0"/>
        <w:rPr>
          <w:rFonts w:ascii="Tahoma" w:hAnsi="Tahoma" w:cs="Tahoma"/>
          <w:b/>
          <w:sz w:val="18"/>
        </w:rPr>
      </w:pPr>
      <w:r w:rsidRPr="006B5FE9">
        <w:rPr>
          <w:rFonts w:ascii="Tahoma" w:hAnsi="Tahoma" w:cs="Tahoma"/>
          <w:b/>
          <w:sz w:val="18"/>
        </w:rPr>
        <w:t>Complete and submit your assessment report</w:t>
      </w:r>
      <w:r w:rsidR="00116348" w:rsidRPr="006B5FE9">
        <w:rPr>
          <w:rFonts w:ascii="Tahoma" w:hAnsi="Tahoma" w:cs="Tahoma"/>
          <w:b/>
          <w:sz w:val="18"/>
        </w:rPr>
        <w:t xml:space="preserve"> electronically</w:t>
      </w:r>
      <w:r w:rsidRPr="006B5FE9">
        <w:rPr>
          <w:rFonts w:ascii="Tahoma" w:hAnsi="Tahoma" w:cs="Tahoma"/>
          <w:b/>
          <w:sz w:val="18"/>
        </w:rPr>
        <w:t xml:space="preserve"> to your </w:t>
      </w:r>
      <w:r w:rsidR="00B23D43" w:rsidRPr="006B5FE9">
        <w:rPr>
          <w:rFonts w:ascii="Tahoma" w:hAnsi="Tahoma" w:cs="Tahoma"/>
          <w:b/>
          <w:sz w:val="18"/>
        </w:rPr>
        <w:t>department chair</w:t>
      </w:r>
      <w:r w:rsidRPr="006B5FE9">
        <w:rPr>
          <w:rFonts w:ascii="Tahoma" w:hAnsi="Tahoma" w:cs="Tahoma"/>
          <w:b/>
          <w:sz w:val="18"/>
        </w:rPr>
        <w:t>.  As needed, please attach supporting documents and/or a narrative description of the asses</w:t>
      </w:r>
      <w:r w:rsidR="00967C80" w:rsidRPr="006B5FE9">
        <w:rPr>
          <w:rFonts w:ascii="Tahoma" w:hAnsi="Tahoma" w:cs="Tahoma"/>
          <w:b/>
          <w:sz w:val="18"/>
        </w:rPr>
        <w:t>sment activities</w:t>
      </w:r>
      <w:r w:rsidRPr="006B5FE9">
        <w:rPr>
          <w:rFonts w:ascii="Tahoma" w:hAnsi="Tahoma" w:cs="Tahoma"/>
          <w:b/>
          <w:sz w:val="18"/>
        </w:rPr>
        <w:t xml:space="preserve">. </w:t>
      </w:r>
      <w:r w:rsidR="00E83581" w:rsidRPr="006B5FE9">
        <w:rPr>
          <w:rFonts w:ascii="Tahoma" w:hAnsi="Tahoma" w:cs="Tahoma"/>
          <w:b/>
          <w:sz w:val="18"/>
        </w:rPr>
        <w:t xml:space="preserve"> You may use as many or as few outcomes as necessary.</w:t>
      </w:r>
    </w:p>
    <w:p w14:paraId="68B53D93" w14:textId="77777777" w:rsidR="000E19B6" w:rsidRPr="006B5FE9" w:rsidRDefault="000E19B6" w:rsidP="000E19B6">
      <w:pPr>
        <w:widowControl w:val="0"/>
        <w:autoSpaceDE w:val="0"/>
        <w:autoSpaceDN w:val="0"/>
        <w:adjustRightInd w:val="0"/>
        <w:rPr>
          <w:rFonts w:ascii="Tahoma" w:hAnsi="Tahoma" w:cs="Tahoma"/>
        </w:rPr>
      </w:pPr>
    </w:p>
    <w:tbl>
      <w:tblPr>
        <w:tblW w:w="14017" w:type="dxa"/>
        <w:tblLayout w:type="fixed"/>
        <w:tblLook w:val="0000" w:firstRow="0" w:lastRow="0" w:firstColumn="0" w:lastColumn="0" w:noHBand="0" w:noVBand="0"/>
      </w:tblPr>
      <w:tblGrid>
        <w:gridCol w:w="2988"/>
        <w:gridCol w:w="3199"/>
        <w:gridCol w:w="3330"/>
        <w:gridCol w:w="4500"/>
      </w:tblGrid>
      <w:tr w:rsidR="0075509B" w:rsidRPr="006B5FE9" w14:paraId="02045739" w14:textId="77777777" w:rsidTr="00953284">
        <w:trPr>
          <w:trHeight w:val="447"/>
        </w:trPr>
        <w:tc>
          <w:tcPr>
            <w:tcW w:w="2988" w:type="dxa"/>
            <w:tcBorders>
              <w:top w:val="double" w:sz="8" w:space="0" w:color="000000"/>
              <w:left w:val="double" w:sz="6" w:space="0" w:color="000000"/>
              <w:bottom w:val="double" w:sz="6" w:space="0" w:color="000000"/>
              <w:right w:val="double" w:sz="6" w:space="0" w:color="000000"/>
            </w:tcBorders>
          </w:tcPr>
          <w:p w14:paraId="0C081FBD" w14:textId="77777777" w:rsidR="0075509B" w:rsidRPr="006B5FE9" w:rsidRDefault="0075509B" w:rsidP="00E923A9">
            <w:pPr>
              <w:pStyle w:val="Default"/>
              <w:jc w:val="center"/>
              <w:rPr>
                <w:rFonts w:ascii="Tahoma" w:hAnsi="Tahoma" w:cs="Tahoma"/>
              </w:rPr>
            </w:pPr>
            <w:r w:rsidRPr="006B5FE9">
              <w:rPr>
                <w:rFonts w:ascii="Tahoma" w:hAnsi="Tahoma" w:cs="Tahoma"/>
                <w:b/>
                <w:bCs/>
              </w:rPr>
              <w:t>Class/Course Outcomes</w:t>
            </w:r>
          </w:p>
        </w:tc>
        <w:tc>
          <w:tcPr>
            <w:tcW w:w="3199" w:type="dxa"/>
            <w:tcBorders>
              <w:top w:val="double" w:sz="8" w:space="0" w:color="000000"/>
              <w:left w:val="double" w:sz="6" w:space="0" w:color="000000"/>
              <w:bottom w:val="double" w:sz="6" w:space="0" w:color="000000"/>
              <w:right w:val="double" w:sz="6" w:space="0" w:color="000000"/>
            </w:tcBorders>
          </w:tcPr>
          <w:p w14:paraId="2EB65D11" w14:textId="77777777" w:rsidR="0075509B" w:rsidRPr="006B5FE9" w:rsidRDefault="0075509B" w:rsidP="00E923A9">
            <w:pPr>
              <w:pStyle w:val="Default"/>
              <w:jc w:val="center"/>
              <w:rPr>
                <w:rFonts w:ascii="Tahoma" w:hAnsi="Tahoma" w:cs="Tahoma"/>
              </w:rPr>
            </w:pPr>
            <w:r w:rsidRPr="006B5FE9">
              <w:rPr>
                <w:rFonts w:ascii="Tahoma" w:hAnsi="Tahoma" w:cs="Tahoma"/>
                <w:b/>
                <w:bCs/>
              </w:rPr>
              <w:t>Assessment Measures</w:t>
            </w:r>
          </w:p>
        </w:tc>
        <w:tc>
          <w:tcPr>
            <w:tcW w:w="3330" w:type="dxa"/>
            <w:tcBorders>
              <w:top w:val="double" w:sz="8" w:space="0" w:color="000000"/>
              <w:left w:val="double" w:sz="6" w:space="0" w:color="000000"/>
              <w:bottom w:val="double" w:sz="6" w:space="0" w:color="000000"/>
              <w:right w:val="double" w:sz="6" w:space="0" w:color="000000"/>
            </w:tcBorders>
          </w:tcPr>
          <w:p w14:paraId="251D32FD" w14:textId="77777777" w:rsidR="0075509B" w:rsidRPr="006B5FE9" w:rsidRDefault="0075509B" w:rsidP="00E923A9">
            <w:pPr>
              <w:pStyle w:val="Default"/>
              <w:jc w:val="center"/>
              <w:rPr>
                <w:rFonts w:ascii="Tahoma" w:hAnsi="Tahoma" w:cs="Tahoma"/>
              </w:rPr>
            </w:pPr>
            <w:r w:rsidRPr="006B5FE9">
              <w:rPr>
                <w:rFonts w:ascii="Tahoma" w:hAnsi="Tahoma" w:cs="Tahoma"/>
                <w:b/>
                <w:bCs/>
              </w:rPr>
              <w:t>Assessment Results</w:t>
            </w:r>
          </w:p>
        </w:tc>
        <w:tc>
          <w:tcPr>
            <w:tcW w:w="4500" w:type="dxa"/>
            <w:tcBorders>
              <w:top w:val="double" w:sz="8" w:space="0" w:color="000000"/>
              <w:left w:val="double" w:sz="6" w:space="0" w:color="000000"/>
              <w:bottom w:val="double" w:sz="6" w:space="0" w:color="000000"/>
              <w:right w:val="double" w:sz="6" w:space="0" w:color="000000"/>
            </w:tcBorders>
          </w:tcPr>
          <w:p w14:paraId="6C39D745" w14:textId="77777777" w:rsidR="0075509B" w:rsidRPr="006B5FE9" w:rsidRDefault="00DA6CA9" w:rsidP="00E923A9">
            <w:pPr>
              <w:pStyle w:val="Default"/>
              <w:jc w:val="center"/>
              <w:rPr>
                <w:rFonts w:ascii="Tahoma" w:hAnsi="Tahoma" w:cs="Tahoma"/>
                <w:b/>
              </w:rPr>
            </w:pPr>
            <w:r w:rsidRPr="006B5FE9">
              <w:rPr>
                <w:rFonts w:ascii="Tahoma" w:hAnsi="Tahoma" w:cs="Tahoma"/>
                <w:b/>
              </w:rPr>
              <w:t xml:space="preserve">Outcome Results Analysis </w:t>
            </w:r>
          </w:p>
        </w:tc>
      </w:tr>
      <w:tr w:rsidR="0075509B" w:rsidRPr="006B5FE9" w14:paraId="510F26B8" w14:textId="77777777" w:rsidTr="00953284">
        <w:trPr>
          <w:trHeight w:val="972"/>
        </w:trPr>
        <w:tc>
          <w:tcPr>
            <w:tcW w:w="2988" w:type="dxa"/>
            <w:tcBorders>
              <w:top w:val="double" w:sz="6" w:space="0" w:color="000000"/>
              <w:left w:val="double" w:sz="6" w:space="0" w:color="000000"/>
              <w:right w:val="double" w:sz="6" w:space="0" w:color="000000"/>
            </w:tcBorders>
          </w:tcPr>
          <w:p w14:paraId="7B92E192" w14:textId="77777777" w:rsidR="0075509B" w:rsidRPr="001E3E3F" w:rsidRDefault="0075509B" w:rsidP="00AE301D">
            <w:pPr>
              <w:pStyle w:val="Default"/>
              <w:rPr>
                <w:rFonts w:ascii="Tahoma" w:hAnsi="Tahoma" w:cs="Tahoma"/>
                <w:sz w:val="20"/>
                <w:szCs w:val="20"/>
              </w:rPr>
            </w:pPr>
            <w:r w:rsidRPr="001E3E3F">
              <w:rPr>
                <w:rFonts w:ascii="Tahoma" w:hAnsi="Tahoma" w:cs="Tahoma"/>
                <w:bCs/>
                <w:iCs/>
                <w:sz w:val="20"/>
                <w:szCs w:val="20"/>
              </w:rPr>
              <w:t>In the boxes below, summarize the outcomes assessed in your class or course during the last year</w:t>
            </w:r>
            <w:r w:rsidRPr="001E3E3F">
              <w:rPr>
                <w:rFonts w:ascii="Tahoma" w:hAnsi="Tahoma" w:cs="Tahoma"/>
                <w:bCs/>
                <w:i/>
                <w:iCs/>
                <w:sz w:val="20"/>
                <w:szCs w:val="20"/>
              </w:rPr>
              <w:t>.</w:t>
            </w:r>
            <w:r w:rsidR="000C1B4A" w:rsidRPr="001E3E3F">
              <w:rPr>
                <w:rFonts w:ascii="Tahoma" w:hAnsi="Tahoma" w:cs="Tahoma"/>
                <w:bCs/>
                <w:iCs/>
                <w:sz w:val="20"/>
                <w:szCs w:val="20"/>
              </w:rPr>
              <w:t xml:space="preserve"> If </w:t>
            </w:r>
            <w:r w:rsidRPr="001E3E3F">
              <w:rPr>
                <w:rFonts w:ascii="Tahoma" w:hAnsi="Tahoma" w:cs="Tahoma"/>
                <w:bCs/>
                <w:iCs/>
                <w:sz w:val="20"/>
                <w:szCs w:val="20"/>
              </w:rPr>
              <w:t>this is a GenEd class, include the appropriate GenEd objectives.</w:t>
            </w:r>
            <w:r w:rsidRPr="001E3E3F">
              <w:rPr>
                <w:rFonts w:ascii="Tahoma" w:hAnsi="Tahoma" w:cs="Tahoma"/>
                <w:bCs/>
                <w:i/>
                <w:iCs/>
                <w:sz w:val="20"/>
                <w:szCs w:val="20"/>
              </w:rPr>
              <w:t xml:space="preserve"> </w:t>
            </w:r>
          </w:p>
        </w:tc>
        <w:tc>
          <w:tcPr>
            <w:tcW w:w="3199" w:type="dxa"/>
            <w:tcBorders>
              <w:top w:val="double" w:sz="6" w:space="0" w:color="000000"/>
              <w:left w:val="double" w:sz="6" w:space="0" w:color="000000"/>
              <w:right w:val="double" w:sz="6" w:space="0" w:color="000000"/>
            </w:tcBorders>
          </w:tcPr>
          <w:p w14:paraId="4CE4A343" w14:textId="77777777" w:rsidR="0075509B" w:rsidRPr="001E3E3F" w:rsidRDefault="0075509B" w:rsidP="00BC416C">
            <w:pPr>
              <w:pStyle w:val="Default"/>
              <w:rPr>
                <w:rFonts w:ascii="Tahoma" w:hAnsi="Tahoma" w:cs="Tahoma"/>
                <w:sz w:val="20"/>
                <w:szCs w:val="20"/>
              </w:rPr>
            </w:pPr>
            <w:r w:rsidRPr="001E3E3F">
              <w:rPr>
                <w:rFonts w:ascii="Tahoma" w:hAnsi="Tahoma" w:cs="Tahoma"/>
                <w:sz w:val="20"/>
                <w:szCs w:val="20"/>
              </w:rPr>
              <w:t>In the boxes below, summarize the methods used to assess course outcomes during the last year. Include the criterion you’ll use to judge whether or not students have achieved the expected outcome.</w:t>
            </w:r>
          </w:p>
        </w:tc>
        <w:tc>
          <w:tcPr>
            <w:tcW w:w="3330" w:type="dxa"/>
            <w:tcBorders>
              <w:top w:val="double" w:sz="6" w:space="0" w:color="000000"/>
              <w:left w:val="double" w:sz="6" w:space="0" w:color="000000"/>
              <w:right w:val="double" w:sz="6" w:space="0" w:color="000000"/>
            </w:tcBorders>
          </w:tcPr>
          <w:p w14:paraId="7A58309B" w14:textId="77777777" w:rsidR="0075509B" w:rsidRPr="001E3E3F" w:rsidRDefault="0075509B" w:rsidP="00AE301D">
            <w:pPr>
              <w:pStyle w:val="Default"/>
              <w:rPr>
                <w:rFonts w:ascii="Tahoma" w:hAnsi="Tahoma" w:cs="Tahoma"/>
                <w:sz w:val="20"/>
                <w:szCs w:val="20"/>
              </w:rPr>
            </w:pPr>
            <w:r w:rsidRPr="001E3E3F">
              <w:rPr>
                <w:rFonts w:ascii="Tahoma" w:hAnsi="Tahoma" w:cs="Tahoma"/>
                <w:sz w:val="20"/>
                <w:szCs w:val="20"/>
              </w:rPr>
              <w:t xml:space="preserve">In the boxes below, summarize the results of your assessment activities during the last year.  Include your judgement as to whether or not the criterion for student </w:t>
            </w:r>
            <w:r w:rsidR="009C7EB2" w:rsidRPr="001E3E3F">
              <w:rPr>
                <w:rFonts w:ascii="Tahoma" w:hAnsi="Tahoma" w:cs="Tahoma"/>
                <w:sz w:val="20"/>
                <w:szCs w:val="20"/>
              </w:rPr>
              <w:t>achievement</w:t>
            </w:r>
            <w:r w:rsidRPr="001E3E3F">
              <w:rPr>
                <w:rFonts w:ascii="Tahoma" w:hAnsi="Tahoma" w:cs="Tahoma"/>
                <w:sz w:val="20"/>
                <w:szCs w:val="20"/>
              </w:rPr>
              <w:t xml:space="preserve"> has been met.</w:t>
            </w:r>
          </w:p>
        </w:tc>
        <w:tc>
          <w:tcPr>
            <w:tcW w:w="4500" w:type="dxa"/>
            <w:tcBorders>
              <w:top w:val="double" w:sz="6" w:space="0" w:color="000000"/>
              <w:left w:val="double" w:sz="6" w:space="0" w:color="000000"/>
              <w:right w:val="double" w:sz="6" w:space="0" w:color="000000"/>
            </w:tcBorders>
          </w:tcPr>
          <w:p w14:paraId="244DA066" w14:textId="77777777" w:rsidR="00DA6CA9" w:rsidRPr="001E3E3F" w:rsidRDefault="00DA6CA9" w:rsidP="00B23D43">
            <w:pPr>
              <w:pStyle w:val="Default"/>
              <w:rPr>
                <w:rFonts w:ascii="Tahoma" w:hAnsi="Tahoma" w:cs="Tahoma"/>
                <w:sz w:val="20"/>
                <w:szCs w:val="20"/>
              </w:rPr>
            </w:pPr>
            <w:r w:rsidRPr="001E3E3F">
              <w:rPr>
                <w:rFonts w:ascii="Tahoma" w:hAnsi="Tahoma" w:cs="Tahoma"/>
                <w:sz w:val="20"/>
                <w:szCs w:val="20"/>
              </w:rPr>
              <w:t>In the boxes below, please reflect on this outcome’s results and summarize how you plan to use the results to improve student learning.</w:t>
            </w:r>
          </w:p>
        </w:tc>
      </w:tr>
      <w:tr w:rsidR="0075509B" w:rsidRPr="006B5FE9" w14:paraId="71399EE8" w14:textId="77777777" w:rsidTr="00953284">
        <w:trPr>
          <w:trHeight w:val="1920"/>
        </w:trPr>
        <w:tc>
          <w:tcPr>
            <w:tcW w:w="2988" w:type="dxa"/>
            <w:tcBorders>
              <w:top w:val="double" w:sz="8" w:space="0" w:color="000000"/>
              <w:left w:val="double" w:sz="6" w:space="0" w:color="000000"/>
              <w:bottom w:val="double" w:sz="6" w:space="0" w:color="000000"/>
              <w:right w:val="double" w:sz="6" w:space="0" w:color="000000"/>
            </w:tcBorders>
          </w:tcPr>
          <w:p w14:paraId="5B9527D1" w14:textId="77777777" w:rsidR="0070756D" w:rsidRPr="001E3E3F" w:rsidRDefault="0075509B" w:rsidP="0070756D">
            <w:pPr>
              <w:pStyle w:val="Default"/>
              <w:rPr>
                <w:rFonts w:ascii="Tahoma" w:hAnsi="Tahoma" w:cs="Tahoma"/>
                <w:b/>
                <w:bCs/>
              </w:rPr>
            </w:pPr>
            <w:r w:rsidRPr="001E3E3F">
              <w:rPr>
                <w:rFonts w:ascii="Tahoma" w:hAnsi="Tahoma" w:cs="Tahoma"/>
                <w:b/>
                <w:bCs/>
              </w:rPr>
              <w:t>Outcome #1:</w:t>
            </w:r>
          </w:p>
          <w:p w14:paraId="41F2D516" w14:textId="77777777" w:rsidR="0070756D" w:rsidRPr="001E3E3F" w:rsidRDefault="0070756D" w:rsidP="0070756D">
            <w:pPr>
              <w:pStyle w:val="Default"/>
              <w:rPr>
                <w:rFonts w:ascii="Tahoma" w:hAnsi="Tahoma" w:cs="Tahoma"/>
              </w:rPr>
            </w:pPr>
          </w:p>
          <w:p w14:paraId="2748BA67" w14:textId="2983D799" w:rsidR="0070756D" w:rsidRPr="001E3E3F" w:rsidRDefault="0070756D" w:rsidP="0070756D">
            <w:pPr>
              <w:pStyle w:val="Default"/>
              <w:rPr>
                <w:rFonts w:ascii="Tahoma" w:hAnsi="Tahoma" w:cs="Tahoma"/>
              </w:rPr>
            </w:pPr>
            <w:r w:rsidRPr="001E3E3F">
              <w:rPr>
                <w:rFonts w:ascii="Tahoma" w:hAnsi="Tahoma" w:cs="Tahoma"/>
              </w:rPr>
              <w:t xml:space="preserve">Explain the meaning of terms used to describe common techniques and concepts in business information systems. </w:t>
            </w:r>
          </w:p>
          <w:p w14:paraId="59CD5E64" w14:textId="77777777" w:rsidR="0075509B" w:rsidRPr="001E3E3F" w:rsidRDefault="0075509B" w:rsidP="00B23D43">
            <w:pPr>
              <w:pStyle w:val="Default"/>
              <w:rPr>
                <w:rFonts w:ascii="Tahoma" w:hAnsi="Tahoma" w:cs="Tahoma"/>
              </w:rPr>
            </w:pPr>
          </w:p>
          <w:p w14:paraId="36AB03E3" w14:textId="77777777" w:rsidR="0075509B" w:rsidRPr="001E3E3F" w:rsidRDefault="0075509B" w:rsidP="00B23D43">
            <w:pPr>
              <w:pStyle w:val="Default"/>
              <w:rPr>
                <w:rFonts w:ascii="Tahoma" w:hAnsi="Tahoma" w:cs="Tahoma"/>
              </w:rPr>
            </w:pPr>
          </w:p>
          <w:p w14:paraId="59C0E1F9" w14:textId="77777777" w:rsidR="0075509B" w:rsidRPr="001E3E3F" w:rsidRDefault="0075509B" w:rsidP="00B23D43">
            <w:pPr>
              <w:pStyle w:val="Default"/>
              <w:rPr>
                <w:rFonts w:ascii="Tahoma" w:hAnsi="Tahoma" w:cs="Tahoma"/>
              </w:rPr>
            </w:pPr>
          </w:p>
        </w:tc>
        <w:tc>
          <w:tcPr>
            <w:tcW w:w="3199" w:type="dxa"/>
            <w:tcBorders>
              <w:top w:val="double" w:sz="8" w:space="0" w:color="000000"/>
              <w:left w:val="double" w:sz="6" w:space="0" w:color="000000"/>
              <w:bottom w:val="double" w:sz="6" w:space="0" w:color="000000"/>
              <w:right w:val="double" w:sz="6" w:space="0" w:color="000000"/>
            </w:tcBorders>
          </w:tcPr>
          <w:p w14:paraId="55FFE180" w14:textId="2A82568D" w:rsidR="0070756D" w:rsidRPr="00211CA9" w:rsidRDefault="0075509B" w:rsidP="0070756D">
            <w:pPr>
              <w:pStyle w:val="Default"/>
              <w:rPr>
                <w:rFonts w:ascii="Tahoma" w:hAnsi="Tahoma" w:cs="Tahoma"/>
                <w:b/>
                <w:bCs/>
              </w:rPr>
            </w:pPr>
            <w:r w:rsidRPr="001E3E3F">
              <w:rPr>
                <w:rFonts w:ascii="Tahoma" w:hAnsi="Tahoma" w:cs="Tahoma"/>
                <w:b/>
                <w:bCs/>
              </w:rPr>
              <w:t>Assessment Measure:</w:t>
            </w:r>
          </w:p>
          <w:p w14:paraId="1C2A7EB9" w14:textId="5A645438" w:rsidR="0070756D" w:rsidRPr="001E3E3F" w:rsidRDefault="0070756D" w:rsidP="0070756D">
            <w:pPr>
              <w:pStyle w:val="Default"/>
              <w:rPr>
                <w:rFonts w:ascii="Tahoma" w:hAnsi="Tahoma" w:cs="Tahoma"/>
              </w:rPr>
            </w:pPr>
            <w:r w:rsidRPr="001E3E3F">
              <w:rPr>
                <w:rFonts w:ascii="Tahoma" w:hAnsi="Tahoma" w:cs="Tahoma"/>
              </w:rPr>
              <w:t xml:space="preserve">Application Assignments, Chapter Assignments, Quizzes, Discussions, Final Project </w:t>
            </w:r>
          </w:p>
          <w:p w14:paraId="4596B503" w14:textId="77777777" w:rsidR="00101C88" w:rsidRPr="001E3E3F" w:rsidRDefault="00101C88" w:rsidP="001F21EE">
            <w:pPr>
              <w:pStyle w:val="Default"/>
              <w:rPr>
                <w:rFonts w:ascii="Tahoma" w:hAnsi="Tahoma" w:cs="Tahoma"/>
              </w:rPr>
            </w:pPr>
          </w:p>
          <w:p w14:paraId="227DAAA9" w14:textId="77777777" w:rsidR="0075509B" w:rsidRPr="001E3E3F" w:rsidRDefault="0075509B" w:rsidP="001F21EE">
            <w:pPr>
              <w:pStyle w:val="Default"/>
              <w:rPr>
                <w:rFonts w:ascii="Tahoma" w:hAnsi="Tahoma" w:cs="Tahoma"/>
                <w:b/>
                <w:bCs/>
              </w:rPr>
            </w:pPr>
            <w:r w:rsidRPr="001E3E3F">
              <w:rPr>
                <w:rFonts w:ascii="Tahoma" w:hAnsi="Tahoma" w:cs="Tahoma"/>
                <w:b/>
                <w:bCs/>
              </w:rPr>
              <w:t>Criterion for achievement:</w:t>
            </w:r>
          </w:p>
          <w:p w14:paraId="41AB18A5" w14:textId="31523EDE" w:rsidR="00AF1EF9" w:rsidRPr="001E3E3F" w:rsidRDefault="00AF1EF9" w:rsidP="001F21EE">
            <w:pPr>
              <w:pStyle w:val="Default"/>
              <w:rPr>
                <w:rFonts w:ascii="Tahoma" w:hAnsi="Tahoma" w:cs="Tahoma"/>
              </w:rPr>
            </w:pPr>
            <w:r w:rsidRPr="001E3E3F">
              <w:rPr>
                <w:rFonts w:ascii="Tahoma" w:hAnsi="Tahoma" w:cs="Tahoma"/>
              </w:rPr>
              <w:t>Passing grade for each assessment measured.</w:t>
            </w:r>
          </w:p>
        </w:tc>
        <w:tc>
          <w:tcPr>
            <w:tcW w:w="3330" w:type="dxa"/>
            <w:tcBorders>
              <w:top w:val="double" w:sz="8" w:space="0" w:color="000000"/>
              <w:left w:val="double" w:sz="6" w:space="0" w:color="000000"/>
              <w:bottom w:val="double" w:sz="6" w:space="0" w:color="000000"/>
              <w:right w:val="double" w:sz="6" w:space="0" w:color="000000"/>
            </w:tcBorders>
          </w:tcPr>
          <w:p w14:paraId="5BDD42A3" w14:textId="77777777" w:rsidR="0075509B" w:rsidRPr="001E3E3F" w:rsidRDefault="0075509B" w:rsidP="00AE301D">
            <w:pPr>
              <w:pStyle w:val="Default"/>
              <w:rPr>
                <w:rFonts w:ascii="Tahoma" w:hAnsi="Tahoma" w:cs="Tahoma"/>
                <w:b/>
                <w:bCs/>
              </w:rPr>
            </w:pPr>
            <w:r w:rsidRPr="001E3E3F">
              <w:rPr>
                <w:rFonts w:ascii="Tahoma" w:hAnsi="Tahoma" w:cs="Tahoma"/>
                <w:b/>
                <w:bCs/>
              </w:rPr>
              <w:t>Results:</w:t>
            </w:r>
          </w:p>
          <w:p w14:paraId="5252591B" w14:textId="2803C731" w:rsidR="0075509B" w:rsidRPr="001E3E3F" w:rsidRDefault="00AF1EF9" w:rsidP="00AE301D">
            <w:pPr>
              <w:pStyle w:val="Default"/>
              <w:rPr>
                <w:rFonts w:ascii="Tahoma" w:hAnsi="Tahoma" w:cs="Tahoma"/>
              </w:rPr>
            </w:pPr>
            <w:r w:rsidRPr="001E3E3F">
              <w:rPr>
                <w:rFonts w:ascii="Tahoma" w:hAnsi="Tahoma" w:cs="Tahoma"/>
              </w:rPr>
              <w:t xml:space="preserve">Of the </w:t>
            </w:r>
            <w:r w:rsidR="000B2671" w:rsidRPr="001E3E3F">
              <w:rPr>
                <w:rFonts w:ascii="Tahoma" w:hAnsi="Tahoma" w:cs="Tahoma"/>
              </w:rPr>
              <w:t>twenty-seven</w:t>
            </w:r>
            <w:r w:rsidRPr="001E3E3F">
              <w:rPr>
                <w:rFonts w:ascii="Tahoma" w:hAnsi="Tahoma" w:cs="Tahoma"/>
              </w:rPr>
              <w:t xml:space="preserve"> enrolled students in this course earned average grades throughout the semester ranging from 7</w:t>
            </w:r>
            <w:r w:rsidR="000B2671" w:rsidRPr="001E3E3F">
              <w:rPr>
                <w:rFonts w:ascii="Tahoma" w:hAnsi="Tahoma" w:cs="Tahoma"/>
              </w:rPr>
              <w:t>7</w:t>
            </w:r>
            <w:r w:rsidRPr="001E3E3F">
              <w:rPr>
                <w:rFonts w:ascii="Tahoma" w:hAnsi="Tahoma" w:cs="Tahoma"/>
              </w:rPr>
              <w:t>% to 9</w:t>
            </w:r>
            <w:r w:rsidR="000B2671" w:rsidRPr="001E3E3F">
              <w:rPr>
                <w:rFonts w:ascii="Tahoma" w:hAnsi="Tahoma" w:cs="Tahoma"/>
              </w:rPr>
              <w:t>8</w:t>
            </w:r>
            <w:r w:rsidRPr="001E3E3F">
              <w:rPr>
                <w:rFonts w:ascii="Tahoma" w:hAnsi="Tahoma" w:cs="Tahoma"/>
              </w:rPr>
              <w:t xml:space="preserve">%. </w:t>
            </w:r>
          </w:p>
          <w:p w14:paraId="3C313E3F" w14:textId="77777777" w:rsidR="0075509B" w:rsidRPr="001E3E3F" w:rsidRDefault="0075509B" w:rsidP="00AE301D">
            <w:pPr>
              <w:pStyle w:val="Default"/>
              <w:rPr>
                <w:rFonts w:ascii="Tahoma" w:hAnsi="Tahoma" w:cs="Tahoma"/>
              </w:rPr>
            </w:pPr>
          </w:p>
          <w:p w14:paraId="36161A93" w14:textId="77777777" w:rsidR="0075509B" w:rsidRPr="001E3E3F" w:rsidRDefault="0075509B" w:rsidP="00AE301D">
            <w:pPr>
              <w:pStyle w:val="Default"/>
              <w:rPr>
                <w:rFonts w:ascii="Tahoma" w:hAnsi="Tahoma" w:cs="Tahoma"/>
              </w:rPr>
            </w:pPr>
          </w:p>
          <w:p w14:paraId="1E8C51A8" w14:textId="77777777" w:rsidR="0075509B" w:rsidRPr="001E3E3F" w:rsidRDefault="0075509B" w:rsidP="00AE301D">
            <w:pPr>
              <w:pStyle w:val="Default"/>
              <w:rPr>
                <w:rFonts w:ascii="Tahoma" w:hAnsi="Tahoma" w:cs="Tahoma"/>
              </w:rPr>
            </w:pPr>
            <w:r w:rsidRPr="001E3E3F">
              <w:rPr>
                <w:rFonts w:ascii="Tahoma" w:hAnsi="Tahoma" w:cs="Tahoma"/>
                <w:b/>
                <w:bCs/>
              </w:rPr>
              <w:t>Criterion Met:</w:t>
            </w:r>
            <w:r w:rsidRPr="001E3E3F">
              <w:rPr>
                <w:rFonts w:ascii="Tahoma" w:hAnsi="Tahoma" w:cs="Tahoma"/>
              </w:rPr>
              <w:t xml:space="preserve">  Yes</w:t>
            </w:r>
          </w:p>
          <w:p w14:paraId="09065BF0" w14:textId="5AD0FD25" w:rsidR="00AF1EF9" w:rsidRPr="001E3E3F" w:rsidRDefault="00AF1EF9" w:rsidP="00AE301D">
            <w:pPr>
              <w:pStyle w:val="Default"/>
              <w:rPr>
                <w:rFonts w:ascii="Tahoma" w:hAnsi="Tahoma" w:cs="Tahoma"/>
              </w:rPr>
            </w:pPr>
          </w:p>
        </w:tc>
        <w:tc>
          <w:tcPr>
            <w:tcW w:w="4500" w:type="dxa"/>
            <w:tcBorders>
              <w:top w:val="double" w:sz="8" w:space="0" w:color="000000"/>
              <w:left w:val="double" w:sz="6" w:space="0" w:color="000000"/>
              <w:bottom w:val="double" w:sz="6" w:space="0" w:color="000000"/>
              <w:right w:val="double" w:sz="6" w:space="0" w:color="000000"/>
            </w:tcBorders>
          </w:tcPr>
          <w:p w14:paraId="5401B431" w14:textId="77777777" w:rsidR="00DA6CA9" w:rsidRPr="001E3E3F" w:rsidRDefault="00DA6CA9" w:rsidP="00AE301D">
            <w:pPr>
              <w:pStyle w:val="Default"/>
              <w:rPr>
                <w:rFonts w:ascii="Tahoma" w:hAnsi="Tahoma" w:cs="Tahoma"/>
                <w:b/>
                <w:bCs/>
              </w:rPr>
            </w:pPr>
            <w:r w:rsidRPr="001E3E3F">
              <w:rPr>
                <w:rFonts w:ascii="Tahoma" w:hAnsi="Tahoma" w:cs="Tahoma"/>
                <w:b/>
                <w:bCs/>
              </w:rPr>
              <w:t>1. Results Analysis:</w:t>
            </w:r>
          </w:p>
          <w:p w14:paraId="7703A354" w14:textId="5CB65708" w:rsidR="00DA6CA9" w:rsidRPr="001E3E3F" w:rsidRDefault="00D50818" w:rsidP="00AE301D">
            <w:pPr>
              <w:pStyle w:val="Default"/>
              <w:rPr>
                <w:rFonts w:ascii="Tahoma" w:hAnsi="Tahoma" w:cs="Tahoma"/>
              </w:rPr>
            </w:pPr>
            <w:r w:rsidRPr="001E3E3F">
              <w:rPr>
                <w:rFonts w:ascii="Tahoma" w:hAnsi="Tahoma" w:cs="Tahoma"/>
              </w:rPr>
              <w:t>All enrolled students achieved th</w:t>
            </w:r>
            <w:r w:rsidR="009E514E" w:rsidRPr="001E3E3F">
              <w:rPr>
                <w:rFonts w:ascii="Tahoma" w:hAnsi="Tahoma" w:cs="Tahoma"/>
              </w:rPr>
              <w:t>e</w:t>
            </w:r>
            <w:r w:rsidRPr="001E3E3F">
              <w:rPr>
                <w:rFonts w:ascii="Tahoma" w:hAnsi="Tahoma" w:cs="Tahoma"/>
              </w:rPr>
              <w:t>s</w:t>
            </w:r>
            <w:r w:rsidR="009E514E" w:rsidRPr="001E3E3F">
              <w:rPr>
                <w:rFonts w:ascii="Tahoma" w:hAnsi="Tahoma" w:cs="Tahoma"/>
              </w:rPr>
              <w:t>e</w:t>
            </w:r>
            <w:r w:rsidRPr="001E3E3F">
              <w:rPr>
                <w:rFonts w:ascii="Tahoma" w:hAnsi="Tahoma" w:cs="Tahoma"/>
              </w:rPr>
              <w:t xml:space="preserve"> outcome</w:t>
            </w:r>
            <w:r w:rsidR="009E514E" w:rsidRPr="001E3E3F">
              <w:rPr>
                <w:rFonts w:ascii="Tahoma" w:hAnsi="Tahoma" w:cs="Tahoma"/>
              </w:rPr>
              <w:t>s</w:t>
            </w:r>
            <w:r w:rsidRPr="001E3E3F">
              <w:rPr>
                <w:rFonts w:ascii="Tahoma" w:hAnsi="Tahoma" w:cs="Tahoma"/>
              </w:rPr>
              <w:t>.</w:t>
            </w:r>
          </w:p>
          <w:p w14:paraId="7DD2DE9F" w14:textId="77777777" w:rsidR="00DA6CA9" w:rsidRPr="001E3E3F" w:rsidRDefault="00DA6CA9" w:rsidP="00AE301D">
            <w:pPr>
              <w:pStyle w:val="Default"/>
              <w:rPr>
                <w:rFonts w:ascii="Tahoma" w:hAnsi="Tahoma" w:cs="Tahoma"/>
              </w:rPr>
            </w:pPr>
          </w:p>
          <w:p w14:paraId="1DB37B17" w14:textId="77777777" w:rsidR="00DA6CA9" w:rsidRPr="001E3E3F" w:rsidRDefault="00DA6CA9" w:rsidP="00AE301D">
            <w:pPr>
              <w:pStyle w:val="Default"/>
              <w:rPr>
                <w:rFonts w:ascii="Tahoma" w:hAnsi="Tahoma" w:cs="Tahoma"/>
                <w:b/>
                <w:bCs/>
              </w:rPr>
            </w:pPr>
            <w:r w:rsidRPr="001E3E3F">
              <w:rPr>
                <w:rFonts w:ascii="Tahoma" w:hAnsi="Tahoma" w:cs="Tahoma"/>
                <w:b/>
                <w:bCs/>
              </w:rPr>
              <w:t>2. Action Plan:</w:t>
            </w:r>
          </w:p>
          <w:p w14:paraId="0985E89E" w14:textId="03677EB7" w:rsidR="0075509B" w:rsidRPr="001E3E3F" w:rsidRDefault="0055513C" w:rsidP="00AE301D">
            <w:pPr>
              <w:pStyle w:val="Default"/>
              <w:rPr>
                <w:rFonts w:ascii="Tahoma" w:hAnsi="Tahoma" w:cs="Tahoma"/>
              </w:rPr>
            </w:pPr>
            <w:r w:rsidRPr="001E3E3F">
              <w:rPr>
                <w:rFonts w:ascii="Tahoma" w:hAnsi="Tahoma" w:cs="Tahoma"/>
              </w:rPr>
              <w:t xml:space="preserve">For the next running session of </w:t>
            </w:r>
            <w:r w:rsidR="00F902D0">
              <w:rPr>
                <w:rFonts w:ascii="Tahoma" w:hAnsi="Tahoma" w:cs="Tahoma"/>
              </w:rPr>
              <w:t>IS 301</w:t>
            </w:r>
            <w:r w:rsidRPr="001E3E3F">
              <w:rPr>
                <w:rFonts w:ascii="Tahoma" w:hAnsi="Tahoma" w:cs="Tahoma"/>
              </w:rPr>
              <w:t>, I will be implementi</w:t>
            </w:r>
            <w:r w:rsidR="00F902D0">
              <w:rPr>
                <w:rFonts w:ascii="Tahoma" w:hAnsi="Tahoma" w:cs="Tahoma"/>
              </w:rPr>
              <w:t>ng more real-world application scenarios and projects with collaborative elements specifically focus on virtual workplace tools and concepts. In current work force needs these skills are most relevant with the changing professional climate.</w:t>
            </w:r>
          </w:p>
        </w:tc>
      </w:tr>
      <w:tr w:rsidR="0075509B" w:rsidRPr="006B5FE9" w14:paraId="1D5272D7" w14:textId="77777777" w:rsidTr="00953284">
        <w:trPr>
          <w:trHeight w:val="2205"/>
        </w:trPr>
        <w:tc>
          <w:tcPr>
            <w:tcW w:w="2988" w:type="dxa"/>
            <w:tcBorders>
              <w:top w:val="double" w:sz="6" w:space="0" w:color="000000"/>
              <w:left w:val="double" w:sz="6" w:space="0" w:color="000000"/>
              <w:bottom w:val="double" w:sz="6" w:space="0" w:color="000000"/>
              <w:right w:val="double" w:sz="6" w:space="0" w:color="000000"/>
            </w:tcBorders>
          </w:tcPr>
          <w:p w14:paraId="4A921C3F" w14:textId="77777777" w:rsidR="0075509B" w:rsidRPr="001E3E3F" w:rsidRDefault="0075509B" w:rsidP="00B23D43">
            <w:pPr>
              <w:pStyle w:val="Default"/>
              <w:rPr>
                <w:rFonts w:ascii="Tahoma" w:hAnsi="Tahoma" w:cs="Tahoma"/>
                <w:b/>
                <w:bCs/>
                <w:color w:val="auto"/>
              </w:rPr>
            </w:pPr>
            <w:r w:rsidRPr="001E3E3F">
              <w:rPr>
                <w:rFonts w:ascii="Tahoma" w:hAnsi="Tahoma" w:cs="Tahoma"/>
                <w:b/>
                <w:bCs/>
                <w:color w:val="auto"/>
              </w:rPr>
              <w:lastRenderedPageBreak/>
              <w:t xml:space="preserve">Outcome #2: </w:t>
            </w:r>
          </w:p>
          <w:p w14:paraId="0CA0D27B" w14:textId="77777777" w:rsidR="0070756D" w:rsidRPr="001E3E3F" w:rsidRDefault="0070756D" w:rsidP="0070756D">
            <w:pPr>
              <w:pStyle w:val="Default"/>
              <w:rPr>
                <w:rFonts w:ascii="Tahoma" w:hAnsi="Tahoma" w:cs="Tahoma"/>
              </w:rPr>
            </w:pPr>
          </w:p>
          <w:p w14:paraId="0EABB6BB" w14:textId="371DC87A" w:rsidR="0070756D" w:rsidRPr="001E3E3F" w:rsidRDefault="0070756D" w:rsidP="0070756D">
            <w:pPr>
              <w:pStyle w:val="Default"/>
              <w:rPr>
                <w:rFonts w:ascii="Tahoma" w:hAnsi="Tahoma" w:cs="Tahoma"/>
              </w:rPr>
            </w:pPr>
            <w:r w:rsidRPr="001E3E3F">
              <w:rPr>
                <w:rFonts w:ascii="Tahoma" w:hAnsi="Tahoma" w:cs="Tahoma"/>
              </w:rPr>
              <w:t xml:space="preserve">Design a simple information system using appropriate computer software to analyze various business decision scenarios. </w:t>
            </w:r>
          </w:p>
          <w:p w14:paraId="1239BCE2" w14:textId="77777777" w:rsidR="00101C88" w:rsidRPr="001E3E3F" w:rsidRDefault="00101C88" w:rsidP="00B23D43">
            <w:pPr>
              <w:pStyle w:val="Default"/>
              <w:rPr>
                <w:rFonts w:ascii="Tahoma" w:hAnsi="Tahoma" w:cs="Tahoma"/>
                <w:color w:val="auto"/>
              </w:rPr>
            </w:pPr>
          </w:p>
        </w:tc>
        <w:tc>
          <w:tcPr>
            <w:tcW w:w="3199" w:type="dxa"/>
            <w:tcBorders>
              <w:top w:val="double" w:sz="6" w:space="0" w:color="000000"/>
              <w:left w:val="double" w:sz="6" w:space="0" w:color="000000"/>
              <w:bottom w:val="double" w:sz="6" w:space="0" w:color="000000"/>
              <w:right w:val="double" w:sz="6" w:space="0" w:color="000000"/>
            </w:tcBorders>
          </w:tcPr>
          <w:p w14:paraId="124761B7" w14:textId="7A153D07" w:rsidR="0070756D" w:rsidRPr="001E3E3F" w:rsidRDefault="0075509B" w:rsidP="0070756D">
            <w:pPr>
              <w:pStyle w:val="Default"/>
              <w:rPr>
                <w:rFonts w:ascii="Tahoma" w:hAnsi="Tahoma" w:cs="Tahoma"/>
                <w:b/>
                <w:bCs/>
              </w:rPr>
            </w:pPr>
            <w:r w:rsidRPr="001E3E3F">
              <w:rPr>
                <w:rFonts w:ascii="Tahoma" w:hAnsi="Tahoma" w:cs="Tahoma"/>
                <w:b/>
                <w:bCs/>
              </w:rPr>
              <w:t>Assessment Measure:</w:t>
            </w:r>
          </w:p>
          <w:p w14:paraId="5C7E2C27" w14:textId="51891069" w:rsidR="0070756D" w:rsidRPr="001E3E3F" w:rsidRDefault="0070756D" w:rsidP="0070756D">
            <w:pPr>
              <w:pStyle w:val="Default"/>
              <w:rPr>
                <w:rFonts w:ascii="Tahoma" w:hAnsi="Tahoma" w:cs="Tahoma"/>
              </w:rPr>
            </w:pPr>
            <w:r w:rsidRPr="001E3E3F">
              <w:rPr>
                <w:rFonts w:ascii="Tahoma" w:hAnsi="Tahoma" w:cs="Tahoma"/>
              </w:rPr>
              <w:t xml:space="preserve">Application Assignments, Chapter Assignments, Quizzes, Discussions, Final Project </w:t>
            </w:r>
          </w:p>
          <w:p w14:paraId="27093BBF" w14:textId="77777777" w:rsidR="00101C88" w:rsidRPr="001E3E3F" w:rsidRDefault="00101C88" w:rsidP="00AE301D">
            <w:pPr>
              <w:pStyle w:val="Default"/>
              <w:rPr>
                <w:rFonts w:ascii="Tahoma" w:hAnsi="Tahoma" w:cs="Tahoma"/>
              </w:rPr>
            </w:pPr>
          </w:p>
          <w:p w14:paraId="3FE03F3C" w14:textId="77777777" w:rsidR="0075509B" w:rsidRPr="001E3E3F" w:rsidRDefault="0075509B" w:rsidP="00AE301D">
            <w:pPr>
              <w:pStyle w:val="Default"/>
              <w:rPr>
                <w:rFonts w:ascii="Tahoma" w:hAnsi="Tahoma" w:cs="Tahoma"/>
                <w:b/>
                <w:bCs/>
              </w:rPr>
            </w:pPr>
            <w:r w:rsidRPr="001E3E3F">
              <w:rPr>
                <w:rFonts w:ascii="Tahoma" w:hAnsi="Tahoma" w:cs="Tahoma"/>
                <w:b/>
                <w:bCs/>
              </w:rPr>
              <w:t>Criterion for achievement:</w:t>
            </w:r>
          </w:p>
          <w:p w14:paraId="2845D6D8" w14:textId="18E6AB47" w:rsidR="009516F7" w:rsidRPr="001E3E3F" w:rsidRDefault="009516F7" w:rsidP="00AE301D">
            <w:pPr>
              <w:pStyle w:val="Default"/>
              <w:rPr>
                <w:rFonts w:ascii="Tahoma" w:hAnsi="Tahoma" w:cs="Tahoma"/>
              </w:rPr>
            </w:pPr>
            <w:r w:rsidRPr="001E3E3F">
              <w:rPr>
                <w:rFonts w:ascii="Tahoma" w:hAnsi="Tahoma" w:cs="Tahoma"/>
              </w:rPr>
              <w:t>Passing grade for each assessment measured.</w:t>
            </w:r>
          </w:p>
        </w:tc>
        <w:tc>
          <w:tcPr>
            <w:tcW w:w="3330" w:type="dxa"/>
            <w:tcBorders>
              <w:top w:val="double" w:sz="6" w:space="0" w:color="000000"/>
              <w:left w:val="double" w:sz="6" w:space="0" w:color="000000"/>
              <w:bottom w:val="double" w:sz="6" w:space="0" w:color="000000"/>
              <w:right w:val="double" w:sz="6" w:space="0" w:color="000000"/>
            </w:tcBorders>
          </w:tcPr>
          <w:p w14:paraId="1A4FE8C0" w14:textId="77777777" w:rsidR="0075509B" w:rsidRPr="001E3E3F" w:rsidRDefault="0075509B" w:rsidP="00BC4FBF">
            <w:pPr>
              <w:pStyle w:val="Default"/>
              <w:rPr>
                <w:rFonts w:ascii="Tahoma" w:hAnsi="Tahoma" w:cs="Tahoma"/>
                <w:b/>
                <w:bCs/>
              </w:rPr>
            </w:pPr>
            <w:r w:rsidRPr="001E3E3F">
              <w:rPr>
                <w:rFonts w:ascii="Tahoma" w:hAnsi="Tahoma" w:cs="Tahoma"/>
                <w:b/>
                <w:bCs/>
              </w:rPr>
              <w:t>Results:</w:t>
            </w:r>
          </w:p>
          <w:p w14:paraId="709C6BAC" w14:textId="77777777" w:rsidR="00CE4842" w:rsidRPr="001E3E3F" w:rsidRDefault="00CE4842" w:rsidP="00CE4842">
            <w:pPr>
              <w:pStyle w:val="Default"/>
              <w:rPr>
                <w:rFonts w:ascii="Tahoma" w:hAnsi="Tahoma" w:cs="Tahoma"/>
              </w:rPr>
            </w:pPr>
            <w:r w:rsidRPr="001E3E3F">
              <w:rPr>
                <w:rFonts w:ascii="Tahoma" w:hAnsi="Tahoma" w:cs="Tahoma"/>
              </w:rPr>
              <w:t xml:space="preserve">Of the twenty-seven enrolled students in this course earned average grades throughout the semester ranging from 77% to 98%. </w:t>
            </w:r>
          </w:p>
          <w:p w14:paraId="3BDBA217" w14:textId="77777777" w:rsidR="00CE4842" w:rsidRPr="001E3E3F" w:rsidRDefault="00CE4842" w:rsidP="00CE4842">
            <w:pPr>
              <w:pStyle w:val="Default"/>
              <w:rPr>
                <w:rFonts w:ascii="Tahoma" w:hAnsi="Tahoma" w:cs="Tahoma"/>
              </w:rPr>
            </w:pPr>
          </w:p>
          <w:p w14:paraId="73E628E4" w14:textId="77777777" w:rsidR="00CE4842" w:rsidRPr="001E3E3F" w:rsidRDefault="00CE4842" w:rsidP="00CE4842">
            <w:pPr>
              <w:pStyle w:val="Default"/>
              <w:rPr>
                <w:rFonts w:ascii="Tahoma" w:hAnsi="Tahoma" w:cs="Tahoma"/>
              </w:rPr>
            </w:pPr>
          </w:p>
          <w:p w14:paraId="5FBB992E" w14:textId="77777777" w:rsidR="00CE4842" w:rsidRPr="001E3E3F" w:rsidRDefault="00CE4842" w:rsidP="00CE4842">
            <w:pPr>
              <w:pStyle w:val="Default"/>
              <w:rPr>
                <w:rFonts w:ascii="Tahoma" w:hAnsi="Tahoma" w:cs="Tahoma"/>
              </w:rPr>
            </w:pPr>
            <w:r w:rsidRPr="001E3E3F">
              <w:rPr>
                <w:rFonts w:ascii="Tahoma" w:hAnsi="Tahoma" w:cs="Tahoma"/>
                <w:b/>
                <w:bCs/>
              </w:rPr>
              <w:t>Criterion Met:</w:t>
            </w:r>
            <w:r w:rsidRPr="001E3E3F">
              <w:rPr>
                <w:rFonts w:ascii="Tahoma" w:hAnsi="Tahoma" w:cs="Tahoma"/>
              </w:rPr>
              <w:t xml:space="preserve">  Yes</w:t>
            </w:r>
          </w:p>
          <w:p w14:paraId="1B216A15" w14:textId="7D0CD6E1" w:rsidR="0075509B" w:rsidRPr="001E3E3F" w:rsidRDefault="0075509B" w:rsidP="00AE301D">
            <w:pPr>
              <w:pStyle w:val="Default"/>
              <w:rPr>
                <w:rFonts w:ascii="Tahoma" w:hAnsi="Tahoma" w:cs="Tahoma"/>
              </w:rPr>
            </w:pPr>
          </w:p>
        </w:tc>
        <w:tc>
          <w:tcPr>
            <w:tcW w:w="4500" w:type="dxa"/>
            <w:tcBorders>
              <w:top w:val="double" w:sz="6" w:space="0" w:color="000000"/>
              <w:left w:val="double" w:sz="6" w:space="0" w:color="000000"/>
              <w:bottom w:val="double" w:sz="6" w:space="0" w:color="000000"/>
              <w:right w:val="double" w:sz="6" w:space="0" w:color="000000"/>
            </w:tcBorders>
          </w:tcPr>
          <w:p w14:paraId="6BEF5FAC" w14:textId="77777777" w:rsidR="00DA6CA9" w:rsidRPr="001E3E3F" w:rsidRDefault="00DA6CA9" w:rsidP="00DA6CA9">
            <w:pPr>
              <w:pStyle w:val="Default"/>
              <w:rPr>
                <w:rFonts w:ascii="Tahoma" w:hAnsi="Tahoma" w:cs="Tahoma"/>
                <w:b/>
                <w:bCs/>
              </w:rPr>
            </w:pPr>
            <w:r w:rsidRPr="001E3E3F">
              <w:rPr>
                <w:rFonts w:ascii="Tahoma" w:hAnsi="Tahoma" w:cs="Tahoma"/>
                <w:b/>
                <w:bCs/>
              </w:rPr>
              <w:t>1. Results Analysis:</w:t>
            </w:r>
          </w:p>
          <w:p w14:paraId="157A175F" w14:textId="355195AF" w:rsidR="00DA6CA9" w:rsidRPr="001E3E3F" w:rsidRDefault="00D50818" w:rsidP="00DA6CA9">
            <w:pPr>
              <w:pStyle w:val="Default"/>
              <w:rPr>
                <w:rFonts w:ascii="Tahoma" w:hAnsi="Tahoma" w:cs="Tahoma"/>
              </w:rPr>
            </w:pPr>
            <w:r w:rsidRPr="001E3E3F">
              <w:rPr>
                <w:rFonts w:ascii="Tahoma" w:hAnsi="Tahoma" w:cs="Tahoma"/>
              </w:rPr>
              <w:t>All enrolled students achieved th</w:t>
            </w:r>
            <w:r w:rsidR="009E514E" w:rsidRPr="001E3E3F">
              <w:rPr>
                <w:rFonts w:ascii="Tahoma" w:hAnsi="Tahoma" w:cs="Tahoma"/>
              </w:rPr>
              <w:t>ese</w:t>
            </w:r>
            <w:r w:rsidRPr="001E3E3F">
              <w:rPr>
                <w:rFonts w:ascii="Tahoma" w:hAnsi="Tahoma" w:cs="Tahoma"/>
              </w:rPr>
              <w:t xml:space="preserve"> outcome</w:t>
            </w:r>
            <w:r w:rsidR="009E514E" w:rsidRPr="001E3E3F">
              <w:rPr>
                <w:rFonts w:ascii="Tahoma" w:hAnsi="Tahoma" w:cs="Tahoma"/>
              </w:rPr>
              <w:t>s</w:t>
            </w:r>
            <w:r w:rsidRPr="001E3E3F">
              <w:rPr>
                <w:rFonts w:ascii="Tahoma" w:hAnsi="Tahoma" w:cs="Tahoma"/>
              </w:rPr>
              <w:t>.</w:t>
            </w:r>
          </w:p>
          <w:p w14:paraId="07DF4825" w14:textId="77777777" w:rsidR="00DA6CA9" w:rsidRPr="001E3E3F" w:rsidRDefault="00DA6CA9" w:rsidP="00DA6CA9">
            <w:pPr>
              <w:pStyle w:val="Default"/>
              <w:rPr>
                <w:rFonts w:ascii="Tahoma" w:hAnsi="Tahoma" w:cs="Tahoma"/>
              </w:rPr>
            </w:pPr>
          </w:p>
          <w:p w14:paraId="1BDF6280" w14:textId="77777777" w:rsidR="00DA6CA9" w:rsidRPr="001E3E3F" w:rsidRDefault="00DA6CA9" w:rsidP="00DA6CA9">
            <w:pPr>
              <w:pStyle w:val="Default"/>
              <w:rPr>
                <w:rFonts w:ascii="Tahoma" w:hAnsi="Tahoma" w:cs="Tahoma"/>
                <w:b/>
                <w:bCs/>
              </w:rPr>
            </w:pPr>
            <w:r w:rsidRPr="001E3E3F">
              <w:rPr>
                <w:rFonts w:ascii="Tahoma" w:hAnsi="Tahoma" w:cs="Tahoma"/>
                <w:b/>
                <w:bCs/>
              </w:rPr>
              <w:t>2. Action Plan:</w:t>
            </w:r>
          </w:p>
          <w:p w14:paraId="0F96D8A1" w14:textId="4DCF0742" w:rsidR="0075509B" w:rsidRPr="001E3E3F" w:rsidRDefault="0055513C" w:rsidP="00AE301D">
            <w:pPr>
              <w:pStyle w:val="Default"/>
              <w:rPr>
                <w:rFonts w:ascii="Tahoma" w:hAnsi="Tahoma" w:cs="Tahoma"/>
              </w:rPr>
            </w:pPr>
            <w:r w:rsidRPr="001E3E3F">
              <w:rPr>
                <w:rFonts w:ascii="Tahoma" w:hAnsi="Tahoma" w:cs="Tahoma"/>
              </w:rPr>
              <w:t xml:space="preserve">For the next running session of </w:t>
            </w:r>
            <w:r w:rsidR="00211CA9">
              <w:rPr>
                <w:rFonts w:ascii="Tahoma" w:hAnsi="Tahoma" w:cs="Tahoma"/>
              </w:rPr>
              <w:t>IS 301</w:t>
            </w:r>
            <w:r w:rsidR="00991199">
              <w:rPr>
                <w:rFonts w:ascii="Tahoma" w:hAnsi="Tahoma" w:cs="Tahoma"/>
              </w:rPr>
              <w:t>, I will implement more interactive and virtual options for common computer software systems. This will include more engagement within Google Suites.</w:t>
            </w:r>
          </w:p>
          <w:p w14:paraId="63D27EAC" w14:textId="506A0D8E" w:rsidR="0055513C" w:rsidRPr="001E3E3F" w:rsidRDefault="0055513C" w:rsidP="00AE301D">
            <w:pPr>
              <w:pStyle w:val="Default"/>
              <w:rPr>
                <w:rFonts w:ascii="Tahoma" w:hAnsi="Tahoma" w:cs="Tahoma"/>
              </w:rPr>
            </w:pPr>
          </w:p>
        </w:tc>
      </w:tr>
      <w:tr w:rsidR="0075509B" w:rsidRPr="006B5FE9" w14:paraId="527B2EF6" w14:textId="77777777" w:rsidTr="00953284">
        <w:trPr>
          <w:trHeight w:val="2205"/>
        </w:trPr>
        <w:tc>
          <w:tcPr>
            <w:tcW w:w="2988" w:type="dxa"/>
            <w:tcBorders>
              <w:top w:val="double" w:sz="6" w:space="0" w:color="000000"/>
              <w:left w:val="double" w:sz="6" w:space="0" w:color="000000"/>
              <w:bottom w:val="double" w:sz="6" w:space="0" w:color="000000"/>
              <w:right w:val="double" w:sz="6" w:space="0" w:color="000000"/>
            </w:tcBorders>
          </w:tcPr>
          <w:p w14:paraId="5D5AAF1C" w14:textId="77777777" w:rsidR="0075509B" w:rsidRPr="001E3E3F" w:rsidRDefault="0075509B" w:rsidP="0075509B">
            <w:pPr>
              <w:pStyle w:val="Default"/>
              <w:rPr>
                <w:rFonts w:ascii="Tahoma" w:hAnsi="Tahoma" w:cs="Tahoma"/>
                <w:b/>
                <w:bCs/>
                <w:color w:val="auto"/>
              </w:rPr>
            </w:pPr>
            <w:r w:rsidRPr="001E3E3F">
              <w:rPr>
                <w:rFonts w:ascii="Tahoma" w:hAnsi="Tahoma" w:cs="Tahoma"/>
                <w:b/>
                <w:bCs/>
                <w:color w:val="auto"/>
              </w:rPr>
              <w:t xml:space="preserve">Outcome #3: </w:t>
            </w:r>
          </w:p>
          <w:p w14:paraId="2D22FCE9" w14:textId="77777777" w:rsidR="00B70D79" w:rsidRPr="001E3E3F" w:rsidRDefault="00B70D79" w:rsidP="0075509B">
            <w:pPr>
              <w:pStyle w:val="Default"/>
              <w:rPr>
                <w:rFonts w:ascii="Tahoma" w:hAnsi="Tahoma" w:cs="Tahoma"/>
                <w:color w:val="2D3B45"/>
                <w:shd w:val="clear" w:color="auto" w:fill="FFFFFF"/>
              </w:rPr>
            </w:pPr>
          </w:p>
          <w:p w14:paraId="414464BC" w14:textId="77777777" w:rsidR="0070756D" w:rsidRPr="001E3E3F" w:rsidRDefault="0070756D" w:rsidP="0070756D">
            <w:pPr>
              <w:pStyle w:val="Default"/>
              <w:rPr>
                <w:rFonts w:ascii="Tahoma" w:hAnsi="Tahoma" w:cs="Tahoma"/>
              </w:rPr>
            </w:pPr>
            <w:r w:rsidRPr="001E3E3F">
              <w:rPr>
                <w:rFonts w:ascii="Tahoma" w:hAnsi="Tahoma" w:cs="Tahoma"/>
              </w:rPr>
              <w:t xml:space="preserve">Generate and interpret the results of a small-scale information system project. </w:t>
            </w:r>
          </w:p>
          <w:p w14:paraId="7F0C5A39" w14:textId="677275ED" w:rsidR="0070756D" w:rsidRPr="001E3E3F" w:rsidRDefault="0070756D" w:rsidP="0075509B">
            <w:pPr>
              <w:pStyle w:val="Default"/>
              <w:rPr>
                <w:rFonts w:ascii="Tahoma" w:hAnsi="Tahoma" w:cs="Tahoma"/>
                <w:color w:val="auto"/>
              </w:rPr>
            </w:pPr>
          </w:p>
        </w:tc>
        <w:tc>
          <w:tcPr>
            <w:tcW w:w="3199" w:type="dxa"/>
            <w:tcBorders>
              <w:top w:val="double" w:sz="6" w:space="0" w:color="000000"/>
              <w:left w:val="double" w:sz="6" w:space="0" w:color="000000"/>
              <w:bottom w:val="double" w:sz="6" w:space="0" w:color="000000"/>
              <w:right w:val="double" w:sz="6" w:space="0" w:color="000000"/>
            </w:tcBorders>
          </w:tcPr>
          <w:p w14:paraId="17EE3EC9" w14:textId="77777777" w:rsidR="0075509B" w:rsidRPr="001E3E3F" w:rsidRDefault="0075509B" w:rsidP="0075509B">
            <w:pPr>
              <w:pStyle w:val="Default"/>
              <w:rPr>
                <w:rFonts w:ascii="Tahoma" w:hAnsi="Tahoma" w:cs="Tahoma"/>
                <w:b/>
                <w:bCs/>
              </w:rPr>
            </w:pPr>
            <w:r w:rsidRPr="001E3E3F">
              <w:rPr>
                <w:rFonts w:ascii="Tahoma" w:hAnsi="Tahoma" w:cs="Tahoma"/>
                <w:b/>
                <w:bCs/>
              </w:rPr>
              <w:t>Assessment Measure:</w:t>
            </w:r>
          </w:p>
          <w:p w14:paraId="443576F9" w14:textId="77777777" w:rsidR="0070756D" w:rsidRPr="001E3E3F" w:rsidRDefault="0070756D" w:rsidP="0070756D">
            <w:pPr>
              <w:pStyle w:val="Default"/>
              <w:rPr>
                <w:rFonts w:ascii="Tahoma" w:hAnsi="Tahoma" w:cs="Tahoma"/>
              </w:rPr>
            </w:pPr>
            <w:r w:rsidRPr="001E3E3F">
              <w:rPr>
                <w:rFonts w:ascii="Tahoma" w:hAnsi="Tahoma" w:cs="Tahoma"/>
              </w:rPr>
              <w:t xml:space="preserve">Application Assignments, Chapter Assignments, Quizzes, Discussions, Final Project </w:t>
            </w:r>
          </w:p>
          <w:p w14:paraId="5B8517F7" w14:textId="77777777" w:rsidR="0070756D" w:rsidRPr="001E3E3F" w:rsidRDefault="0070756D" w:rsidP="0075509B">
            <w:pPr>
              <w:pStyle w:val="Default"/>
              <w:rPr>
                <w:rFonts w:ascii="Tahoma" w:hAnsi="Tahoma" w:cs="Tahoma"/>
              </w:rPr>
            </w:pPr>
          </w:p>
          <w:p w14:paraId="5B01A244" w14:textId="77777777" w:rsidR="0075509B" w:rsidRPr="001E3E3F" w:rsidRDefault="0075509B" w:rsidP="0075509B">
            <w:pPr>
              <w:pStyle w:val="Default"/>
              <w:rPr>
                <w:rFonts w:ascii="Tahoma" w:hAnsi="Tahoma" w:cs="Tahoma"/>
                <w:b/>
                <w:bCs/>
              </w:rPr>
            </w:pPr>
            <w:r w:rsidRPr="001E3E3F">
              <w:rPr>
                <w:rFonts w:ascii="Tahoma" w:hAnsi="Tahoma" w:cs="Tahoma"/>
                <w:b/>
                <w:bCs/>
              </w:rPr>
              <w:t>Criterion for achievement:</w:t>
            </w:r>
          </w:p>
          <w:p w14:paraId="69A80EDC" w14:textId="68BAFF37" w:rsidR="009516F7" w:rsidRPr="001E3E3F" w:rsidRDefault="009516F7" w:rsidP="0075509B">
            <w:pPr>
              <w:pStyle w:val="Default"/>
              <w:rPr>
                <w:rFonts w:ascii="Tahoma" w:hAnsi="Tahoma" w:cs="Tahoma"/>
              </w:rPr>
            </w:pPr>
            <w:r w:rsidRPr="001E3E3F">
              <w:rPr>
                <w:rFonts w:ascii="Tahoma" w:hAnsi="Tahoma" w:cs="Tahoma"/>
              </w:rPr>
              <w:t>Passing grade for each assessment measured.</w:t>
            </w:r>
          </w:p>
        </w:tc>
        <w:tc>
          <w:tcPr>
            <w:tcW w:w="3330" w:type="dxa"/>
            <w:tcBorders>
              <w:top w:val="double" w:sz="6" w:space="0" w:color="000000"/>
              <w:left w:val="double" w:sz="6" w:space="0" w:color="000000"/>
              <w:bottom w:val="double" w:sz="6" w:space="0" w:color="000000"/>
              <w:right w:val="double" w:sz="6" w:space="0" w:color="000000"/>
            </w:tcBorders>
          </w:tcPr>
          <w:p w14:paraId="6F4EF698" w14:textId="77777777" w:rsidR="0075509B" w:rsidRPr="001E3E3F" w:rsidRDefault="0075509B" w:rsidP="0075509B">
            <w:pPr>
              <w:pStyle w:val="Default"/>
              <w:rPr>
                <w:rFonts w:ascii="Tahoma" w:hAnsi="Tahoma" w:cs="Tahoma"/>
                <w:b/>
                <w:bCs/>
              </w:rPr>
            </w:pPr>
            <w:r w:rsidRPr="001E3E3F">
              <w:rPr>
                <w:rFonts w:ascii="Tahoma" w:hAnsi="Tahoma" w:cs="Tahoma"/>
                <w:b/>
                <w:bCs/>
              </w:rPr>
              <w:t>Results:</w:t>
            </w:r>
          </w:p>
          <w:p w14:paraId="3AF05859" w14:textId="77777777" w:rsidR="00CE4842" w:rsidRPr="001E3E3F" w:rsidRDefault="00CE4842" w:rsidP="00CE4842">
            <w:pPr>
              <w:pStyle w:val="Default"/>
              <w:rPr>
                <w:rFonts w:ascii="Tahoma" w:hAnsi="Tahoma" w:cs="Tahoma"/>
              </w:rPr>
            </w:pPr>
            <w:r w:rsidRPr="001E3E3F">
              <w:rPr>
                <w:rFonts w:ascii="Tahoma" w:hAnsi="Tahoma" w:cs="Tahoma"/>
              </w:rPr>
              <w:t xml:space="preserve">Of the twenty-seven enrolled students in this course earned average grades throughout the semester ranging from 77% to 98%. </w:t>
            </w:r>
          </w:p>
          <w:p w14:paraId="317A119E" w14:textId="77777777" w:rsidR="00CE4842" w:rsidRPr="001E3E3F" w:rsidRDefault="00CE4842" w:rsidP="00CE4842">
            <w:pPr>
              <w:pStyle w:val="Default"/>
              <w:rPr>
                <w:rFonts w:ascii="Tahoma" w:hAnsi="Tahoma" w:cs="Tahoma"/>
              </w:rPr>
            </w:pPr>
          </w:p>
          <w:p w14:paraId="3302B896" w14:textId="77777777" w:rsidR="00CE4842" w:rsidRPr="001E3E3F" w:rsidRDefault="00CE4842" w:rsidP="00CE4842">
            <w:pPr>
              <w:pStyle w:val="Default"/>
              <w:rPr>
                <w:rFonts w:ascii="Tahoma" w:hAnsi="Tahoma" w:cs="Tahoma"/>
              </w:rPr>
            </w:pPr>
          </w:p>
          <w:p w14:paraId="0A701256" w14:textId="77777777" w:rsidR="00CE4842" w:rsidRPr="001E3E3F" w:rsidRDefault="00CE4842" w:rsidP="00CE4842">
            <w:pPr>
              <w:pStyle w:val="Default"/>
              <w:rPr>
                <w:rFonts w:ascii="Tahoma" w:hAnsi="Tahoma" w:cs="Tahoma"/>
              </w:rPr>
            </w:pPr>
            <w:r w:rsidRPr="001E3E3F">
              <w:rPr>
                <w:rFonts w:ascii="Tahoma" w:hAnsi="Tahoma" w:cs="Tahoma"/>
                <w:b/>
                <w:bCs/>
              </w:rPr>
              <w:t>Criterion Met:</w:t>
            </w:r>
            <w:r w:rsidRPr="001E3E3F">
              <w:rPr>
                <w:rFonts w:ascii="Tahoma" w:hAnsi="Tahoma" w:cs="Tahoma"/>
              </w:rPr>
              <w:t xml:space="preserve">  Yes</w:t>
            </w:r>
          </w:p>
          <w:p w14:paraId="01BE8CA8" w14:textId="125A9E53" w:rsidR="009516F7" w:rsidRPr="001E3E3F" w:rsidRDefault="009516F7" w:rsidP="0075509B">
            <w:pPr>
              <w:pStyle w:val="Default"/>
              <w:rPr>
                <w:rFonts w:ascii="Tahoma" w:hAnsi="Tahoma" w:cs="Tahoma"/>
              </w:rPr>
            </w:pPr>
          </w:p>
        </w:tc>
        <w:tc>
          <w:tcPr>
            <w:tcW w:w="4500" w:type="dxa"/>
            <w:tcBorders>
              <w:top w:val="double" w:sz="6" w:space="0" w:color="000000"/>
              <w:left w:val="double" w:sz="6" w:space="0" w:color="000000"/>
              <w:bottom w:val="double" w:sz="6" w:space="0" w:color="000000"/>
              <w:right w:val="double" w:sz="6" w:space="0" w:color="000000"/>
            </w:tcBorders>
          </w:tcPr>
          <w:p w14:paraId="0626C80D" w14:textId="77777777" w:rsidR="00DA6CA9" w:rsidRPr="001E3E3F" w:rsidRDefault="00DA6CA9" w:rsidP="00DA6CA9">
            <w:pPr>
              <w:pStyle w:val="Default"/>
              <w:rPr>
                <w:rFonts w:ascii="Tahoma" w:hAnsi="Tahoma" w:cs="Tahoma"/>
                <w:b/>
                <w:bCs/>
              </w:rPr>
            </w:pPr>
            <w:r w:rsidRPr="001E3E3F">
              <w:rPr>
                <w:rFonts w:ascii="Tahoma" w:hAnsi="Tahoma" w:cs="Tahoma"/>
                <w:b/>
                <w:bCs/>
              </w:rPr>
              <w:t>1. Results Analysis:</w:t>
            </w:r>
          </w:p>
          <w:p w14:paraId="182861D8" w14:textId="351ED4D4" w:rsidR="00D50818" w:rsidRPr="001E3E3F" w:rsidRDefault="00D50818" w:rsidP="00D50818">
            <w:pPr>
              <w:pStyle w:val="Default"/>
              <w:rPr>
                <w:rFonts w:ascii="Tahoma" w:hAnsi="Tahoma" w:cs="Tahoma"/>
              </w:rPr>
            </w:pPr>
            <w:r w:rsidRPr="001E3E3F">
              <w:rPr>
                <w:rFonts w:ascii="Tahoma" w:hAnsi="Tahoma" w:cs="Tahoma"/>
              </w:rPr>
              <w:t>Five of six students accomplished the achievement criteria for chapter assignments. All enrolled students achieved chapter quizzes outcome.</w:t>
            </w:r>
          </w:p>
          <w:p w14:paraId="18D544FD" w14:textId="77777777" w:rsidR="00DA6CA9" w:rsidRPr="001E3E3F" w:rsidRDefault="00DA6CA9" w:rsidP="00DA6CA9">
            <w:pPr>
              <w:pStyle w:val="Default"/>
              <w:rPr>
                <w:rFonts w:ascii="Tahoma" w:hAnsi="Tahoma" w:cs="Tahoma"/>
              </w:rPr>
            </w:pPr>
          </w:p>
          <w:p w14:paraId="6A769CCC" w14:textId="77777777" w:rsidR="00DA6CA9" w:rsidRPr="001E3E3F" w:rsidRDefault="00DA6CA9" w:rsidP="00DA6CA9">
            <w:pPr>
              <w:pStyle w:val="Default"/>
              <w:rPr>
                <w:rFonts w:ascii="Tahoma" w:hAnsi="Tahoma" w:cs="Tahoma"/>
              </w:rPr>
            </w:pPr>
          </w:p>
          <w:p w14:paraId="636A3279" w14:textId="77777777" w:rsidR="00DA6CA9" w:rsidRPr="001E3E3F" w:rsidRDefault="00DA6CA9" w:rsidP="00DA6CA9">
            <w:pPr>
              <w:pStyle w:val="Default"/>
              <w:rPr>
                <w:rFonts w:ascii="Tahoma" w:hAnsi="Tahoma" w:cs="Tahoma"/>
                <w:b/>
                <w:bCs/>
              </w:rPr>
            </w:pPr>
            <w:r w:rsidRPr="001E3E3F">
              <w:rPr>
                <w:rFonts w:ascii="Tahoma" w:hAnsi="Tahoma" w:cs="Tahoma"/>
                <w:b/>
                <w:bCs/>
              </w:rPr>
              <w:t>2. Action Plan:</w:t>
            </w:r>
          </w:p>
          <w:p w14:paraId="7C1F292A" w14:textId="31FEB481" w:rsidR="0075509B" w:rsidRPr="001E3E3F" w:rsidRDefault="00953284" w:rsidP="0075509B">
            <w:pPr>
              <w:pStyle w:val="Default"/>
              <w:rPr>
                <w:rFonts w:ascii="Tahoma" w:hAnsi="Tahoma" w:cs="Tahoma"/>
              </w:rPr>
            </w:pPr>
            <w:r>
              <w:rPr>
                <w:rFonts w:ascii="Tahoma" w:hAnsi="Tahoma" w:cs="Tahoma"/>
              </w:rPr>
              <w:t>In this session of</w:t>
            </w:r>
            <w:r w:rsidR="0055513C" w:rsidRPr="001E3E3F">
              <w:rPr>
                <w:rFonts w:ascii="Tahoma" w:hAnsi="Tahoma" w:cs="Tahoma"/>
              </w:rPr>
              <w:t xml:space="preserve"> </w:t>
            </w:r>
            <w:r>
              <w:rPr>
                <w:rFonts w:ascii="Tahoma" w:hAnsi="Tahoma" w:cs="Tahoma"/>
              </w:rPr>
              <w:t>IS 301, this group project was very successful and allowed students the opportunity to invest in multiple levels of research and decision-making for a business. I plan to continue to integrate student feedback to make virtual group projects more accessible to students and relevant to what they might see in the real world.</w:t>
            </w:r>
          </w:p>
        </w:tc>
      </w:tr>
      <w:tr w:rsidR="0075509B" w:rsidRPr="006B5FE9" w14:paraId="4B365003" w14:textId="77777777" w:rsidTr="00953284">
        <w:trPr>
          <w:trHeight w:val="2205"/>
        </w:trPr>
        <w:tc>
          <w:tcPr>
            <w:tcW w:w="2988" w:type="dxa"/>
            <w:tcBorders>
              <w:top w:val="double" w:sz="6" w:space="0" w:color="000000"/>
              <w:left w:val="double" w:sz="6" w:space="0" w:color="000000"/>
              <w:bottom w:val="double" w:sz="6" w:space="0" w:color="000000"/>
              <w:right w:val="double" w:sz="6" w:space="0" w:color="000000"/>
            </w:tcBorders>
          </w:tcPr>
          <w:p w14:paraId="1CBE5DC9" w14:textId="77777777" w:rsidR="0075509B" w:rsidRPr="001E3E3F" w:rsidRDefault="0075509B" w:rsidP="0075509B">
            <w:pPr>
              <w:pStyle w:val="Default"/>
              <w:rPr>
                <w:rFonts w:ascii="Tahoma" w:hAnsi="Tahoma" w:cs="Tahoma"/>
                <w:b/>
                <w:bCs/>
                <w:color w:val="auto"/>
              </w:rPr>
            </w:pPr>
            <w:r w:rsidRPr="001E3E3F">
              <w:rPr>
                <w:rFonts w:ascii="Tahoma" w:hAnsi="Tahoma" w:cs="Tahoma"/>
                <w:b/>
                <w:bCs/>
                <w:color w:val="auto"/>
              </w:rPr>
              <w:lastRenderedPageBreak/>
              <w:t xml:space="preserve">Outcome #4: </w:t>
            </w:r>
          </w:p>
          <w:p w14:paraId="6062C073" w14:textId="77777777" w:rsidR="00B70D79" w:rsidRPr="001E3E3F" w:rsidRDefault="00B70D79" w:rsidP="0075509B">
            <w:pPr>
              <w:pStyle w:val="Default"/>
              <w:rPr>
                <w:rFonts w:ascii="Tahoma" w:hAnsi="Tahoma" w:cs="Tahoma"/>
                <w:color w:val="2D3B45"/>
                <w:shd w:val="clear" w:color="auto" w:fill="FFFFFF"/>
              </w:rPr>
            </w:pPr>
          </w:p>
          <w:p w14:paraId="2FC444D9" w14:textId="77777777" w:rsidR="0070756D" w:rsidRPr="001E3E3F" w:rsidRDefault="0070756D" w:rsidP="0070756D">
            <w:pPr>
              <w:pStyle w:val="Default"/>
              <w:rPr>
                <w:rFonts w:ascii="Tahoma" w:hAnsi="Tahoma" w:cs="Tahoma"/>
              </w:rPr>
            </w:pPr>
            <w:r w:rsidRPr="001E3E3F">
              <w:rPr>
                <w:rFonts w:ascii="Tahoma" w:hAnsi="Tahoma" w:cs="Tahoma"/>
              </w:rPr>
              <w:t xml:space="preserve">Articulate major social and ethical issues involved in the development and use of information technology. </w:t>
            </w:r>
          </w:p>
          <w:p w14:paraId="5AC57333" w14:textId="59BDC606" w:rsidR="0070756D" w:rsidRPr="001E3E3F" w:rsidRDefault="0070756D" w:rsidP="0075509B">
            <w:pPr>
              <w:pStyle w:val="Default"/>
              <w:rPr>
                <w:rFonts w:ascii="Tahoma" w:hAnsi="Tahoma" w:cs="Tahoma"/>
                <w:color w:val="auto"/>
              </w:rPr>
            </w:pPr>
          </w:p>
        </w:tc>
        <w:tc>
          <w:tcPr>
            <w:tcW w:w="3199" w:type="dxa"/>
            <w:tcBorders>
              <w:top w:val="double" w:sz="6" w:space="0" w:color="000000"/>
              <w:left w:val="double" w:sz="6" w:space="0" w:color="000000"/>
              <w:bottom w:val="double" w:sz="6" w:space="0" w:color="000000"/>
              <w:right w:val="double" w:sz="6" w:space="0" w:color="000000"/>
            </w:tcBorders>
          </w:tcPr>
          <w:p w14:paraId="63E15194" w14:textId="77777777" w:rsidR="0075509B" w:rsidRPr="001E3E3F" w:rsidRDefault="0075509B" w:rsidP="0075509B">
            <w:pPr>
              <w:pStyle w:val="Default"/>
              <w:rPr>
                <w:rFonts w:ascii="Tahoma" w:hAnsi="Tahoma" w:cs="Tahoma"/>
                <w:b/>
                <w:bCs/>
              </w:rPr>
            </w:pPr>
            <w:r w:rsidRPr="001E3E3F">
              <w:rPr>
                <w:rFonts w:ascii="Tahoma" w:hAnsi="Tahoma" w:cs="Tahoma"/>
                <w:b/>
                <w:bCs/>
              </w:rPr>
              <w:t>Assessment Measure:</w:t>
            </w:r>
          </w:p>
          <w:p w14:paraId="1C041780" w14:textId="77777777" w:rsidR="0070756D" w:rsidRPr="001E3E3F" w:rsidRDefault="0070756D" w:rsidP="0070756D">
            <w:pPr>
              <w:pStyle w:val="Default"/>
              <w:rPr>
                <w:rFonts w:ascii="Tahoma" w:hAnsi="Tahoma" w:cs="Tahoma"/>
              </w:rPr>
            </w:pPr>
            <w:r w:rsidRPr="001E3E3F">
              <w:rPr>
                <w:rFonts w:ascii="Tahoma" w:hAnsi="Tahoma" w:cs="Tahoma"/>
              </w:rPr>
              <w:t xml:space="preserve">Application Assignments, Chapter Assignments, Quizzes, Discussions, Final Project </w:t>
            </w:r>
          </w:p>
          <w:p w14:paraId="0BA59710" w14:textId="77777777" w:rsidR="0070756D" w:rsidRPr="001E3E3F" w:rsidRDefault="0070756D" w:rsidP="0075509B">
            <w:pPr>
              <w:pStyle w:val="Default"/>
              <w:rPr>
                <w:rFonts w:ascii="Tahoma" w:hAnsi="Tahoma" w:cs="Tahoma"/>
              </w:rPr>
            </w:pPr>
          </w:p>
          <w:p w14:paraId="1FECDE17" w14:textId="77777777" w:rsidR="0075509B" w:rsidRPr="001E3E3F" w:rsidRDefault="0075509B" w:rsidP="0075509B">
            <w:pPr>
              <w:pStyle w:val="Default"/>
              <w:rPr>
                <w:rFonts w:ascii="Tahoma" w:hAnsi="Tahoma" w:cs="Tahoma"/>
                <w:b/>
                <w:bCs/>
              </w:rPr>
            </w:pPr>
            <w:r w:rsidRPr="001E3E3F">
              <w:rPr>
                <w:rFonts w:ascii="Tahoma" w:hAnsi="Tahoma" w:cs="Tahoma"/>
                <w:b/>
                <w:bCs/>
              </w:rPr>
              <w:t>Criterion for achievement:</w:t>
            </w:r>
          </w:p>
          <w:p w14:paraId="45414758" w14:textId="05796432" w:rsidR="009516F7" w:rsidRPr="001E3E3F" w:rsidRDefault="009516F7" w:rsidP="0075509B">
            <w:pPr>
              <w:pStyle w:val="Default"/>
              <w:rPr>
                <w:rFonts w:ascii="Tahoma" w:hAnsi="Tahoma" w:cs="Tahoma"/>
              </w:rPr>
            </w:pPr>
            <w:r w:rsidRPr="001E3E3F">
              <w:rPr>
                <w:rFonts w:ascii="Tahoma" w:hAnsi="Tahoma" w:cs="Tahoma"/>
              </w:rPr>
              <w:t>Passing grade for each assessment measured.</w:t>
            </w:r>
          </w:p>
        </w:tc>
        <w:tc>
          <w:tcPr>
            <w:tcW w:w="3330" w:type="dxa"/>
            <w:tcBorders>
              <w:top w:val="double" w:sz="6" w:space="0" w:color="000000"/>
              <w:left w:val="double" w:sz="6" w:space="0" w:color="000000"/>
              <w:bottom w:val="double" w:sz="6" w:space="0" w:color="000000"/>
              <w:right w:val="double" w:sz="6" w:space="0" w:color="000000"/>
            </w:tcBorders>
          </w:tcPr>
          <w:p w14:paraId="745ACE5C" w14:textId="77777777" w:rsidR="0075509B" w:rsidRPr="001E3E3F" w:rsidRDefault="0075509B" w:rsidP="0075509B">
            <w:pPr>
              <w:pStyle w:val="Default"/>
              <w:rPr>
                <w:rFonts w:ascii="Tahoma" w:hAnsi="Tahoma" w:cs="Tahoma"/>
                <w:b/>
                <w:bCs/>
              </w:rPr>
            </w:pPr>
            <w:r w:rsidRPr="001E3E3F">
              <w:rPr>
                <w:rFonts w:ascii="Tahoma" w:hAnsi="Tahoma" w:cs="Tahoma"/>
                <w:b/>
                <w:bCs/>
              </w:rPr>
              <w:t>Results:</w:t>
            </w:r>
          </w:p>
          <w:p w14:paraId="087C176E" w14:textId="77777777" w:rsidR="00CE4842" w:rsidRPr="001E3E3F" w:rsidRDefault="00CE4842" w:rsidP="00CE4842">
            <w:pPr>
              <w:pStyle w:val="Default"/>
              <w:rPr>
                <w:rFonts w:ascii="Tahoma" w:hAnsi="Tahoma" w:cs="Tahoma"/>
              </w:rPr>
            </w:pPr>
            <w:r w:rsidRPr="001E3E3F">
              <w:rPr>
                <w:rFonts w:ascii="Tahoma" w:hAnsi="Tahoma" w:cs="Tahoma"/>
              </w:rPr>
              <w:t xml:space="preserve">Of the twenty-seven enrolled students in this course earned average grades throughout the semester ranging from 77% to 98%. </w:t>
            </w:r>
          </w:p>
          <w:p w14:paraId="1B9B948E" w14:textId="77777777" w:rsidR="00CE4842" w:rsidRPr="001E3E3F" w:rsidRDefault="00CE4842" w:rsidP="00CE4842">
            <w:pPr>
              <w:pStyle w:val="Default"/>
              <w:rPr>
                <w:rFonts w:ascii="Tahoma" w:hAnsi="Tahoma" w:cs="Tahoma"/>
              </w:rPr>
            </w:pPr>
          </w:p>
          <w:p w14:paraId="3A9ECAE7" w14:textId="77777777" w:rsidR="00CE4842" w:rsidRPr="001E3E3F" w:rsidRDefault="00CE4842" w:rsidP="00CE4842">
            <w:pPr>
              <w:pStyle w:val="Default"/>
              <w:rPr>
                <w:rFonts w:ascii="Tahoma" w:hAnsi="Tahoma" w:cs="Tahoma"/>
              </w:rPr>
            </w:pPr>
          </w:p>
          <w:p w14:paraId="78DAC60C" w14:textId="77777777" w:rsidR="00CE4842" w:rsidRPr="001E3E3F" w:rsidRDefault="00CE4842" w:rsidP="00CE4842">
            <w:pPr>
              <w:pStyle w:val="Default"/>
              <w:rPr>
                <w:rFonts w:ascii="Tahoma" w:hAnsi="Tahoma" w:cs="Tahoma"/>
              </w:rPr>
            </w:pPr>
            <w:r w:rsidRPr="001E3E3F">
              <w:rPr>
                <w:rFonts w:ascii="Tahoma" w:hAnsi="Tahoma" w:cs="Tahoma"/>
                <w:b/>
                <w:bCs/>
              </w:rPr>
              <w:t>Criterion Met:</w:t>
            </w:r>
            <w:r w:rsidRPr="001E3E3F">
              <w:rPr>
                <w:rFonts w:ascii="Tahoma" w:hAnsi="Tahoma" w:cs="Tahoma"/>
              </w:rPr>
              <w:t xml:space="preserve">  Yes</w:t>
            </w:r>
          </w:p>
          <w:p w14:paraId="002C732E" w14:textId="552EF43A" w:rsidR="00AF1EF9" w:rsidRPr="001E3E3F" w:rsidRDefault="00AF1EF9" w:rsidP="0075509B">
            <w:pPr>
              <w:pStyle w:val="Default"/>
              <w:rPr>
                <w:rFonts w:ascii="Tahoma" w:hAnsi="Tahoma" w:cs="Tahoma"/>
              </w:rPr>
            </w:pPr>
          </w:p>
        </w:tc>
        <w:tc>
          <w:tcPr>
            <w:tcW w:w="4500" w:type="dxa"/>
            <w:tcBorders>
              <w:top w:val="double" w:sz="6" w:space="0" w:color="000000"/>
              <w:left w:val="double" w:sz="6" w:space="0" w:color="000000"/>
              <w:bottom w:val="double" w:sz="6" w:space="0" w:color="000000"/>
              <w:right w:val="double" w:sz="6" w:space="0" w:color="000000"/>
            </w:tcBorders>
          </w:tcPr>
          <w:p w14:paraId="444B6C00" w14:textId="77777777" w:rsidR="00DA6CA9" w:rsidRPr="001E3E3F" w:rsidRDefault="00DA6CA9" w:rsidP="00DA6CA9">
            <w:pPr>
              <w:pStyle w:val="Default"/>
              <w:rPr>
                <w:rFonts w:ascii="Tahoma" w:hAnsi="Tahoma" w:cs="Tahoma"/>
                <w:b/>
                <w:bCs/>
              </w:rPr>
            </w:pPr>
            <w:r w:rsidRPr="001E3E3F">
              <w:rPr>
                <w:rFonts w:ascii="Tahoma" w:hAnsi="Tahoma" w:cs="Tahoma"/>
                <w:b/>
                <w:bCs/>
              </w:rPr>
              <w:t>1. Results Analysis:</w:t>
            </w:r>
          </w:p>
          <w:p w14:paraId="1C7B1000" w14:textId="629B98A8" w:rsidR="00DA6CA9" w:rsidRPr="001E3E3F" w:rsidRDefault="00D50818" w:rsidP="00DA6CA9">
            <w:pPr>
              <w:pStyle w:val="Default"/>
              <w:rPr>
                <w:rFonts w:ascii="Tahoma" w:hAnsi="Tahoma" w:cs="Tahoma"/>
              </w:rPr>
            </w:pPr>
            <w:r w:rsidRPr="001E3E3F">
              <w:rPr>
                <w:rFonts w:ascii="Tahoma" w:hAnsi="Tahoma" w:cs="Tahoma"/>
              </w:rPr>
              <w:t>All enrolled students achieved th</w:t>
            </w:r>
            <w:r w:rsidR="009E514E" w:rsidRPr="001E3E3F">
              <w:rPr>
                <w:rFonts w:ascii="Tahoma" w:hAnsi="Tahoma" w:cs="Tahoma"/>
              </w:rPr>
              <w:t>ese</w:t>
            </w:r>
            <w:r w:rsidRPr="001E3E3F">
              <w:rPr>
                <w:rFonts w:ascii="Tahoma" w:hAnsi="Tahoma" w:cs="Tahoma"/>
              </w:rPr>
              <w:t xml:space="preserve"> outcome</w:t>
            </w:r>
            <w:r w:rsidR="009E514E" w:rsidRPr="001E3E3F">
              <w:rPr>
                <w:rFonts w:ascii="Tahoma" w:hAnsi="Tahoma" w:cs="Tahoma"/>
              </w:rPr>
              <w:t>s</w:t>
            </w:r>
            <w:r w:rsidRPr="001E3E3F">
              <w:rPr>
                <w:rFonts w:ascii="Tahoma" w:hAnsi="Tahoma" w:cs="Tahoma"/>
              </w:rPr>
              <w:t>.</w:t>
            </w:r>
          </w:p>
          <w:p w14:paraId="38218340" w14:textId="77777777" w:rsidR="00DA6CA9" w:rsidRPr="001E3E3F" w:rsidRDefault="00DA6CA9" w:rsidP="00DA6CA9">
            <w:pPr>
              <w:pStyle w:val="Default"/>
              <w:rPr>
                <w:rFonts w:ascii="Tahoma" w:hAnsi="Tahoma" w:cs="Tahoma"/>
              </w:rPr>
            </w:pPr>
          </w:p>
          <w:p w14:paraId="55689BFD" w14:textId="77777777" w:rsidR="00DA6CA9" w:rsidRPr="001E3E3F" w:rsidRDefault="00DA6CA9" w:rsidP="00DA6CA9">
            <w:pPr>
              <w:pStyle w:val="Default"/>
              <w:rPr>
                <w:rFonts w:ascii="Tahoma" w:hAnsi="Tahoma" w:cs="Tahoma"/>
              </w:rPr>
            </w:pPr>
          </w:p>
          <w:p w14:paraId="29352C87" w14:textId="29015C60" w:rsidR="00DA6CA9" w:rsidRPr="001E3E3F" w:rsidRDefault="00DA6CA9" w:rsidP="00DA6CA9">
            <w:pPr>
              <w:pStyle w:val="Default"/>
              <w:rPr>
                <w:rFonts w:ascii="Tahoma" w:hAnsi="Tahoma" w:cs="Tahoma"/>
                <w:b/>
                <w:bCs/>
              </w:rPr>
            </w:pPr>
            <w:r w:rsidRPr="001E3E3F">
              <w:rPr>
                <w:rFonts w:ascii="Tahoma" w:hAnsi="Tahoma" w:cs="Tahoma"/>
                <w:b/>
                <w:bCs/>
              </w:rPr>
              <w:t>2. Action Plan:</w:t>
            </w:r>
          </w:p>
          <w:p w14:paraId="34419815" w14:textId="6FCA2D7E" w:rsidR="0055513C" w:rsidRPr="001E3E3F" w:rsidRDefault="0055513C" w:rsidP="00DA6CA9">
            <w:pPr>
              <w:pStyle w:val="Default"/>
              <w:rPr>
                <w:rFonts w:ascii="Tahoma" w:hAnsi="Tahoma" w:cs="Tahoma"/>
              </w:rPr>
            </w:pPr>
            <w:r w:rsidRPr="001E3E3F">
              <w:rPr>
                <w:rFonts w:ascii="Tahoma" w:hAnsi="Tahoma" w:cs="Tahoma"/>
              </w:rPr>
              <w:t xml:space="preserve">For the next running session of </w:t>
            </w:r>
            <w:r w:rsidR="00953284">
              <w:rPr>
                <w:rFonts w:ascii="Tahoma" w:hAnsi="Tahoma" w:cs="Tahoma"/>
              </w:rPr>
              <w:t>IS 301</w:t>
            </w:r>
            <w:r w:rsidRPr="001E3E3F">
              <w:rPr>
                <w:rFonts w:ascii="Tahoma" w:hAnsi="Tahoma" w:cs="Tahoma"/>
              </w:rPr>
              <w:t xml:space="preserve">, I will </w:t>
            </w:r>
            <w:r w:rsidR="00953284">
              <w:rPr>
                <w:rFonts w:ascii="Tahoma" w:hAnsi="Tahoma" w:cs="Tahoma"/>
              </w:rPr>
              <w:t xml:space="preserve">continue to focus on cyber security and online safe behaviors as they are the leading focus area in </w:t>
            </w:r>
            <w:r w:rsidR="00537E7C">
              <w:rPr>
                <w:rFonts w:ascii="Tahoma" w:hAnsi="Tahoma" w:cs="Tahoma"/>
              </w:rPr>
              <w:t>issues within information technology currently.</w:t>
            </w:r>
          </w:p>
          <w:p w14:paraId="77F9F4EE" w14:textId="77777777" w:rsidR="0075509B" w:rsidRPr="001E3E3F" w:rsidRDefault="0075509B" w:rsidP="0075509B">
            <w:pPr>
              <w:pStyle w:val="Default"/>
              <w:rPr>
                <w:rFonts w:ascii="Tahoma" w:hAnsi="Tahoma" w:cs="Tahoma"/>
              </w:rPr>
            </w:pPr>
          </w:p>
        </w:tc>
      </w:tr>
    </w:tbl>
    <w:p w14:paraId="5B3024D1" w14:textId="77777777" w:rsidR="003B5F2A" w:rsidRDefault="003B5F2A">
      <w:pPr>
        <w:rPr>
          <w:b/>
          <w:sz w:val="23"/>
          <w:szCs w:val="23"/>
        </w:rPr>
      </w:pPr>
    </w:p>
    <w:p w14:paraId="61015CFC" w14:textId="77777777" w:rsidR="00B23D43" w:rsidRPr="00CC7527" w:rsidRDefault="00B23D43">
      <w:pPr>
        <w:rPr>
          <w:b/>
          <w:sz w:val="23"/>
          <w:szCs w:val="23"/>
        </w:rPr>
      </w:pPr>
      <w:r>
        <w:rPr>
          <w:b/>
          <w:sz w:val="23"/>
          <w:szCs w:val="23"/>
        </w:rPr>
        <w:t>Notes:</w:t>
      </w:r>
    </w:p>
    <w:p w14:paraId="282062E5" w14:textId="77777777" w:rsidR="00800F9A" w:rsidRDefault="00800F9A">
      <w:pPr>
        <w:rPr>
          <w:sz w:val="23"/>
          <w:szCs w:val="23"/>
        </w:rPr>
      </w:pPr>
    </w:p>
    <w:p w14:paraId="7D7EC16E" w14:textId="77777777" w:rsidR="00800F9A" w:rsidRDefault="00800F9A">
      <w:pPr>
        <w:rPr>
          <w:sz w:val="23"/>
          <w:szCs w:val="23"/>
        </w:rPr>
      </w:pPr>
    </w:p>
    <w:p w14:paraId="02CF9BCA" w14:textId="77777777" w:rsidR="005A2F35" w:rsidRDefault="005A2F35">
      <w:pPr>
        <w:rPr>
          <w:sz w:val="23"/>
          <w:szCs w:val="23"/>
        </w:rPr>
      </w:pPr>
      <w:r>
        <w:rPr>
          <w:sz w:val="23"/>
          <w:szCs w:val="23"/>
        </w:rPr>
        <w:t>I have reviewed this report:</w:t>
      </w:r>
    </w:p>
    <w:p w14:paraId="71984D8D" w14:textId="77777777" w:rsidR="005A2F35" w:rsidRDefault="005A2F35">
      <w:pPr>
        <w:rPr>
          <w:sz w:val="23"/>
          <w:szCs w:val="23"/>
        </w:rPr>
      </w:pPr>
    </w:p>
    <w:p w14:paraId="7AE40AC4" w14:textId="77777777" w:rsidR="00E71068" w:rsidRDefault="00E71068">
      <w:pPr>
        <w:rPr>
          <w:sz w:val="23"/>
          <w:szCs w:val="23"/>
        </w:rPr>
      </w:pPr>
    </w:p>
    <w:p w14:paraId="197DEB61" w14:textId="77777777" w:rsidR="00E71068" w:rsidRDefault="00E71068" w:rsidP="00E71068">
      <w:pPr>
        <w:rPr>
          <w:sz w:val="23"/>
          <w:szCs w:val="23"/>
        </w:rPr>
      </w:pPr>
      <w:r>
        <w:rPr>
          <w:sz w:val="23"/>
          <w:szCs w:val="23"/>
        </w:rPr>
        <w:t>_________________________________________________</w:t>
      </w:r>
      <w:r>
        <w:rPr>
          <w:sz w:val="23"/>
          <w:szCs w:val="23"/>
        </w:rPr>
        <w:tab/>
      </w:r>
      <w:r>
        <w:rPr>
          <w:sz w:val="23"/>
          <w:szCs w:val="23"/>
        </w:rPr>
        <w:tab/>
      </w:r>
      <w:r>
        <w:rPr>
          <w:sz w:val="23"/>
          <w:szCs w:val="23"/>
        </w:rPr>
        <w:tab/>
      </w:r>
      <w:r>
        <w:rPr>
          <w:sz w:val="23"/>
          <w:szCs w:val="23"/>
        </w:rPr>
        <w:tab/>
        <w:t>____________________________________________________</w:t>
      </w:r>
    </w:p>
    <w:p w14:paraId="0EBBAA8E" w14:textId="77777777" w:rsidR="00E71068" w:rsidRDefault="00E71068" w:rsidP="00E71068">
      <w:pPr>
        <w:rPr>
          <w:sz w:val="23"/>
          <w:szCs w:val="23"/>
        </w:rPr>
      </w:pPr>
      <w:r>
        <w:rPr>
          <w:sz w:val="23"/>
          <w:szCs w:val="23"/>
        </w:rPr>
        <w:t xml:space="preserve">Department Chair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Dean</w:t>
      </w:r>
    </w:p>
    <w:p w14:paraId="508AB38C" w14:textId="77777777" w:rsidR="00E71068" w:rsidRDefault="00E71068" w:rsidP="00E71068">
      <w:pPr>
        <w:rPr>
          <w:sz w:val="23"/>
          <w:szCs w:val="23"/>
        </w:rPr>
      </w:pPr>
    </w:p>
    <w:p w14:paraId="7416D0E8" w14:textId="77777777" w:rsidR="00E71068" w:rsidRDefault="00E71068" w:rsidP="00E71068">
      <w:pPr>
        <w:rPr>
          <w:sz w:val="23"/>
          <w:szCs w:val="23"/>
        </w:rPr>
      </w:pPr>
      <w:r>
        <w:rPr>
          <w:sz w:val="23"/>
          <w:szCs w:val="23"/>
        </w:rPr>
        <w:t>Date________________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Date_________</w:t>
      </w:r>
      <w:r>
        <w:rPr>
          <w:sz w:val="23"/>
          <w:szCs w:val="23"/>
        </w:rPr>
        <w:softHyphen/>
        <w:t>______</w:t>
      </w:r>
    </w:p>
    <w:p w14:paraId="2A594653" w14:textId="77777777" w:rsidR="00E71068" w:rsidRDefault="00E71068" w:rsidP="00E71068">
      <w:pPr>
        <w:rPr>
          <w:sz w:val="23"/>
          <w:szCs w:val="23"/>
        </w:rPr>
      </w:pPr>
    </w:p>
    <w:p w14:paraId="3DEBA350" w14:textId="77777777" w:rsidR="005A2F35" w:rsidRDefault="005A2F35">
      <w:pPr>
        <w:rPr>
          <w:sz w:val="23"/>
          <w:szCs w:val="23"/>
        </w:rPr>
      </w:pPr>
    </w:p>
    <w:p w14:paraId="13E500A4" w14:textId="77777777" w:rsidR="00E71068" w:rsidRDefault="005A2F35">
      <w:pPr>
        <w:rPr>
          <w:sz w:val="23"/>
          <w:szCs w:val="23"/>
        </w:rPr>
      </w:pPr>
      <w:r>
        <w:rPr>
          <w:sz w:val="23"/>
          <w:szCs w:val="23"/>
        </w:rPr>
        <w:t>________________________________________________</w:t>
      </w:r>
      <w:r>
        <w:rPr>
          <w:sz w:val="23"/>
          <w:szCs w:val="23"/>
        </w:rPr>
        <w:tab/>
      </w:r>
      <w:r>
        <w:rPr>
          <w:sz w:val="23"/>
          <w:szCs w:val="23"/>
        </w:rPr>
        <w:tab/>
      </w:r>
      <w:r>
        <w:rPr>
          <w:sz w:val="23"/>
          <w:szCs w:val="23"/>
        </w:rPr>
        <w:tab/>
      </w:r>
      <w:r>
        <w:rPr>
          <w:sz w:val="23"/>
          <w:szCs w:val="23"/>
        </w:rPr>
        <w:tab/>
      </w:r>
    </w:p>
    <w:p w14:paraId="53565F7B" w14:textId="77777777" w:rsidR="005A2F35" w:rsidRDefault="00E71068">
      <w:pPr>
        <w:rPr>
          <w:sz w:val="23"/>
          <w:szCs w:val="23"/>
        </w:rPr>
      </w:pPr>
      <w:r>
        <w:rPr>
          <w:sz w:val="23"/>
          <w:szCs w:val="23"/>
        </w:rPr>
        <w:t xml:space="preserve">Vice </w:t>
      </w:r>
      <w:r w:rsidR="007F357C">
        <w:rPr>
          <w:sz w:val="23"/>
          <w:szCs w:val="23"/>
        </w:rPr>
        <w:t xml:space="preserve">President </w:t>
      </w:r>
      <w:r w:rsidR="003946ED">
        <w:rPr>
          <w:sz w:val="23"/>
          <w:szCs w:val="23"/>
        </w:rPr>
        <w:t>of</w:t>
      </w:r>
      <w:r w:rsidR="007F357C">
        <w:rPr>
          <w:sz w:val="23"/>
          <w:szCs w:val="23"/>
        </w:rPr>
        <w:t xml:space="preserve"> Academic Affairs</w:t>
      </w:r>
      <w:r w:rsidR="003946ED">
        <w:rPr>
          <w:sz w:val="23"/>
          <w:szCs w:val="23"/>
        </w:rPr>
        <w:t xml:space="preserve"> and Student Services</w:t>
      </w:r>
    </w:p>
    <w:p w14:paraId="3399CB99" w14:textId="77777777" w:rsidR="005A2F35" w:rsidRDefault="005A2F35">
      <w:pPr>
        <w:rPr>
          <w:sz w:val="23"/>
          <w:szCs w:val="23"/>
        </w:rPr>
      </w:pPr>
    </w:p>
    <w:p w14:paraId="4A17B0FA" w14:textId="55EF3646" w:rsidR="00E71068" w:rsidRDefault="005A2F35">
      <w:pPr>
        <w:rPr>
          <w:sz w:val="23"/>
          <w:szCs w:val="23"/>
        </w:rPr>
      </w:pPr>
      <w:r>
        <w:rPr>
          <w:sz w:val="23"/>
          <w:szCs w:val="23"/>
        </w:rPr>
        <w:t>Date___________</w:t>
      </w:r>
      <w:r w:rsidR="00E71068">
        <w:rPr>
          <w:sz w:val="23"/>
          <w:szCs w:val="23"/>
        </w:rPr>
        <w:softHyphen/>
      </w:r>
      <w:r>
        <w:rPr>
          <w:sz w:val="23"/>
          <w:szCs w:val="23"/>
        </w:rPr>
        <w:t>____</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sectPr w:rsidR="00E71068" w:rsidSect="00DA6CA9">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9FDEE9" w14:textId="77777777" w:rsidR="00FB316F" w:rsidRDefault="00FB316F" w:rsidP="000E19B6">
      <w:r>
        <w:separator/>
      </w:r>
    </w:p>
  </w:endnote>
  <w:endnote w:type="continuationSeparator" w:id="0">
    <w:p w14:paraId="0D61DB37" w14:textId="77777777" w:rsidR="00FB316F" w:rsidRDefault="00FB316F" w:rsidP="000E1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2E6FC" w14:textId="77777777" w:rsidR="00CE4842" w:rsidRPr="000C1B4A" w:rsidRDefault="00CE4842" w:rsidP="000C1B4A">
    <w:pPr>
      <w:pStyle w:val="Footer"/>
      <w:jc w:val="both"/>
      <w:rPr>
        <w:sz w:val="16"/>
        <w:szCs w:val="16"/>
      </w:rPr>
    </w:pPr>
    <w:r>
      <w:rPr>
        <w:sz w:val="16"/>
        <w:szCs w:val="16"/>
      </w:rPr>
      <w:t>Revised 4/17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7D47A6" w14:textId="77777777" w:rsidR="00FB316F" w:rsidRDefault="00FB316F" w:rsidP="000E19B6">
      <w:r>
        <w:separator/>
      </w:r>
    </w:p>
  </w:footnote>
  <w:footnote w:type="continuationSeparator" w:id="0">
    <w:p w14:paraId="7524C2DC" w14:textId="77777777" w:rsidR="00FB316F" w:rsidRDefault="00FB316F" w:rsidP="000E1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7A3F1" w14:textId="77777777" w:rsidR="00CE4842" w:rsidRDefault="00CE4842" w:rsidP="000E19B6">
    <w:pPr>
      <w:widowControl w:val="0"/>
      <w:autoSpaceDE w:val="0"/>
      <w:autoSpaceDN w:val="0"/>
      <w:adjustRightInd w:val="0"/>
      <w:rPr>
        <w:b/>
        <w:sz w:val="23"/>
        <w:szCs w:val="23"/>
      </w:rPr>
    </w:pPr>
    <w:r>
      <w:rPr>
        <w:b/>
        <w:sz w:val="23"/>
        <w:szCs w:val="23"/>
      </w:rPr>
      <w:t xml:space="preserve">GBC Class/Course Assessment Report                                                                                                                 </w:t>
    </w:r>
  </w:p>
  <w:p w14:paraId="44A9300A" w14:textId="77777777" w:rsidR="00CE4842" w:rsidRDefault="00CE4842" w:rsidP="000E19B6">
    <w:pPr>
      <w:widowControl w:val="0"/>
      <w:autoSpaceDE w:val="0"/>
      <w:autoSpaceDN w:val="0"/>
      <w:adjustRightInd w:val="0"/>
      <w:rPr>
        <w:b/>
        <w:sz w:val="23"/>
        <w:szCs w:val="23"/>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9B6"/>
    <w:rsid w:val="000359A8"/>
    <w:rsid w:val="00091AB5"/>
    <w:rsid w:val="000B2671"/>
    <w:rsid w:val="000C1B4A"/>
    <w:rsid w:val="000E19B6"/>
    <w:rsid w:val="000E7644"/>
    <w:rsid w:val="00101C88"/>
    <w:rsid w:val="001162E7"/>
    <w:rsid w:val="00116348"/>
    <w:rsid w:val="00133726"/>
    <w:rsid w:val="001635F9"/>
    <w:rsid w:val="00163865"/>
    <w:rsid w:val="0016662B"/>
    <w:rsid w:val="00183660"/>
    <w:rsid w:val="0018584A"/>
    <w:rsid w:val="0019118B"/>
    <w:rsid w:val="001E3E3F"/>
    <w:rsid w:val="001F21EE"/>
    <w:rsid w:val="00211CA9"/>
    <w:rsid w:val="0023167D"/>
    <w:rsid w:val="00255484"/>
    <w:rsid w:val="00290AF3"/>
    <w:rsid w:val="002D0B01"/>
    <w:rsid w:val="003423AA"/>
    <w:rsid w:val="0035378E"/>
    <w:rsid w:val="0037112D"/>
    <w:rsid w:val="00391859"/>
    <w:rsid w:val="003946ED"/>
    <w:rsid w:val="003B5F2A"/>
    <w:rsid w:val="003D57A7"/>
    <w:rsid w:val="003E0067"/>
    <w:rsid w:val="003E7932"/>
    <w:rsid w:val="00421E54"/>
    <w:rsid w:val="0044652D"/>
    <w:rsid w:val="00467092"/>
    <w:rsid w:val="004742BD"/>
    <w:rsid w:val="004D707C"/>
    <w:rsid w:val="00503077"/>
    <w:rsid w:val="00537E7C"/>
    <w:rsid w:val="0055513C"/>
    <w:rsid w:val="005A2F35"/>
    <w:rsid w:val="005B3B5D"/>
    <w:rsid w:val="00653E2E"/>
    <w:rsid w:val="00654AE6"/>
    <w:rsid w:val="00655C77"/>
    <w:rsid w:val="006B5FE9"/>
    <w:rsid w:val="006B6771"/>
    <w:rsid w:val="006C536C"/>
    <w:rsid w:val="0070756D"/>
    <w:rsid w:val="00732A40"/>
    <w:rsid w:val="0075509B"/>
    <w:rsid w:val="007829CD"/>
    <w:rsid w:val="00796B62"/>
    <w:rsid w:val="007F357C"/>
    <w:rsid w:val="00800F9A"/>
    <w:rsid w:val="008064B1"/>
    <w:rsid w:val="00837748"/>
    <w:rsid w:val="00846C86"/>
    <w:rsid w:val="008C6937"/>
    <w:rsid w:val="008E75CC"/>
    <w:rsid w:val="009351BE"/>
    <w:rsid w:val="009516F7"/>
    <w:rsid w:val="00953284"/>
    <w:rsid w:val="00967C80"/>
    <w:rsid w:val="00981222"/>
    <w:rsid w:val="00991199"/>
    <w:rsid w:val="00993066"/>
    <w:rsid w:val="009C7EB2"/>
    <w:rsid w:val="009E514E"/>
    <w:rsid w:val="00A33498"/>
    <w:rsid w:val="00AC4D11"/>
    <w:rsid w:val="00AE301D"/>
    <w:rsid w:val="00AF1EF9"/>
    <w:rsid w:val="00B23D43"/>
    <w:rsid w:val="00B523FF"/>
    <w:rsid w:val="00B70D79"/>
    <w:rsid w:val="00B8310B"/>
    <w:rsid w:val="00BC416C"/>
    <w:rsid w:val="00BC4FBF"/>
    <w:rsid w:val="00BC50B3"/>
    <w:rsid w:val="00BE44BB"/>
    <w:rsid w:val="00C33ED6"/>
    <w:rsid w:val="00C54570"/>
    <w:rsid w:val="00C60198"/>
    <w:rsid w:val="00C608E9"/>
    <w:rsid w:val="00CB29AD"/>
    <w:rsid w:val="00CC7527"/>
    <w:rsid w:val="00CE4842"/>
    <w:rsid w:val="00CF094B"/>
    <w:rsid w:val="00CF348C"/>
    <w:rsid w:val="00D31F2D"/>
    <w:rsid w:val="00D50818"/>
    <w:rsid w:val="00D72DE4"/>
    <w:rsid w:val="00D81694"/>
    <w:rsid w:val="00D93799"/>
    <w:rsid w:val="00DA2BF6"/>
    <w:rsid w:val="00DA6CA9"/>
    <w:rsid w:val="00E0067D"/>
    <w:rsid w:val="00E0433F"/>
    <w:rsid w:val="00E1652E"/>
    <w:rsid w:val="00E200A0"/>
    <w:rsid w:val="00E62C46"/>
    <w:rsid w:val="00E71068"/>
    <w:rsid w:val="00E83581"/>
    <w:rsid w:val="00E923A9"/>
    <w:rsid w:val="00E93E1E"/>
    <w:rsid w:val="00EB5B30"/>
    <w:rsid w:val="00F0364B"/>
    <w:rsid w:val="00F225AB"/>
    <w:rsid w:val="00F8675D"/>
    <w:rsid w:val="00F902D0"/>
    <w:rsid w:val="00F90F8E"/>
    <w:rsid w:val="00FA0065"/>
    <w:rsid w:val="00FB1EBB"/>
    <w:rsid w:val="00FB1F8A"/>
    <w:rsid w:val="00FB316F"/>
    <w:rsid w:val="00FC32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3C65369"/>
  <w15:chartTrackingRefBased/>
  <w15:docId w15:val="{69BA5105-ABB3-405F-981A-A3BEBD91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19B6"/>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E19B6"/>
    <w:pPr>
      <w:widowControl w:val="0"/>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rsid w:val="000E19B6"/>
    <w:pPr>
      <w:tabs>
        <w:tab w:val="center" w:pos="4680"/>
        <w:tab w:val="right" w:pos="9360"/>
      </w:tabs>
    </w:pPr>
  </w:style>
  <w:style w:type="character" w:customStyle="1" w:styleId="HeaderChar">
    <w:name w:val="Header Char"/>
    <w:link w:val="Header"/>
    <w:locked/>
    <w:rsid w:val="000E19B6"/>
    <w:rPr>
      <w:rFonts w:ascii="Times New Roman" w:hAnsi="Times New Roman" w:cs="Times New Roman"/>
      <w:sz w:val="24"/>
      <w:szCs w:val="24"/>
    </w:rPr>
  </w:style>
  <w:style w:type="paragraph" w:styleId="Footer">
    <w:name w:val="footer"/>
    <w:basedOn w:val="Normal"/>
    <w:link w:val="FooterChar"/>
    <w:semiHidden/>
    <w:rsid w:val="000E19B6"/>
    <w:pPr>
      <w:tabs>
        <w:tab w:val="center" w:pos="4680"/>
        <w:tab w:val="right" w:pos="9360"/>
      </w:tabs>
    </w:pPr>
  </w:style>
  <w:style w:type="character" w:customStyle="1" w:styleId="FooterChar">
    <w:name w:val="Footer Char"/>
    <w:link w:val="Footer"/>
    <w:semiHidden/>
    <w:locked/>
    <w:rsid w:val="000E19B6"/>
    <w:rPr>
      <w:rFonts w:ascii="Times New Roman" w:hAnsi="Times New Roman" w:cs="Times New Roman"/>
      <w:sz w:val="24"/>
      <w:szCs w:val="24"/>
    </w:rPr>
  </w:style>
  <w:style w:type="paragraph" w:styleId="BalloonText">
    <w:name w:val="Balloon Text"/>
    <w:basedOn w:val="Normal"/>
    <w:link w:val="BalloonTextChar"/>
    <w:semiHidden/>
    <w:rsid w:val="000E19B6"/>
    <w:rPr>
      <w:rFonts w:ascii="Tahoma" w:hAnsi="Tahoma" w:cs="Tahoma"/>
      <w:sz w:val="16"/>
      <w:szCs w:val="16"/>
    </w:rPr>
  </w:style>
  <w:style w:type="character" w:customStyle="1" w:styleId="BalloonTextChar">
    <w:name w:val="Balloon Text Char"/>
    <w:link w:val="BalloonText"/>
    <w:semiHidden/>
    <w:locked/>
    <w:rsid w:val="000E19B6"/>
    <w:rPr>
      <w:rFonts w:ascii="Tahoma" w:hAnsi="Tahoma" w:cs="Tahoma"/>
      <w:sz w:val="16"/>
      <w:szCs w:val="16"/>
    </w:rPr>
  </w:style>
  <w:style w:type="paragraph" w:styleId="DocumentMap">
    <w:name w:val="Document Map"/>
    <w:basedOn w:val="Normal"/>
    <w:semiHidden/>
    <w:rsid w:val="00116348"/>
    <w:pPr>
      <w:shd w:val="clear" w:color="auto" w:fill="000080"/>
    </w:pPr>
    <w:rPr>
      <w:rFonts w:ascii="Tahoma" w:hAnsi="Tahoma" w:cs="Tahoma"/>
      <w:sz w:val="20"/>
      <w:szCs w:val="20"/>
    </w:rPr>
  </w:style>
  <w:style w:type="character" w:styleId="CommentReference">
    <w:name w:val="annotation reference"/>
    <w:rsid w:val="00D93799"/>
    <w:rPr>
      <w:sz w:val="16"/>
      <w:szCs w:val="16"/>
    </w:rPr>
  </w:style>
  <w:style w:type="paragraph" w:styleId="CommentText">
    <w:name w:val="annotation text"/>
    <w:basedOn w:val="Normal"/>
    <w:link w:val="CommentTextChar"/>
    <w:rsid w:val="00D93799"/>
    <w:rPr>
      <w:sz w:val="20"/>
      <w:szCs w:val="20"/>
    </w:rPr>
  </w:style>
  <w:style w:type="character" w:customStyle="1" w:styleId="CommentTextChar">
    <w:name w:val="Comment Text Char"/>
    <w:link w:val="CommentText"/>
    <w:rsid w:val="00D93799"/>
    <w:rPr>
      <w:rFonts w:ascii="Times New Roman" w:hAnsi="Times New Roman" w:cs="Times New Roman"/>
    </w:rPr>
  </w:style>
  <w:style w:type="paragraph" w:styleId="CommentSubject">
    <w:name w:val="annotation subject"/>
    <w:basedOn w:val="CommentText"/>
    <w:next w:val="CommentText"/>
    <w:link w:val="CommentSubjectChar"/>
    <w:rsid w:val="00D93799"/>
    <w:rPr>
      <w:b/>
      <w:bCs/>
    </w:rPr>
  </w:style>
  <w:style w:type="character" w:customStyle="1" w:styleId="CommentSubjectChar">
    <w:name w:val="Comment Subject Char"/>
    <w:link w:val="CommentSubject"/>
    <w:rsid w:val="00D93799"/>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75AD7-B132-4D98-9D1B-5FB5747983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3</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TMCC Program and Discipline Assessment Report Template</vt:lpstr>
    </vt:vector>
  </TitlesOfParts>
  <Manager>Pam Hawkins</Manager>
  <Company>Truckee Meadows Community College</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TMCC Program and Discipline Assessment Report Template</dc:title>
  <dc:subject>Complete and submit your assessment report to your Academic Dean.  As needed, please attach supporting documents and/or a narrative description of the assessment activities in your program or discipline.</dc:subject>
  <dc:creator>Student Learning Outcomes and Assessment (SLOA)</dc:creator>
  <cp:keywords/>
  <dc:description/>
  <cp:lastModifiedBy>Madison L Arbillaga</cp:lastModifiedBy>
  <cp:revision>12</cp:revision>
  <dcterms:created xsi:type="dcterms:W3CDTF">2021-04-29T23:39:00Z</dcterms:created>
  <dcterms:modified xsi:type="dcterms:W3CDTF">2021-04-30T14:12:00Z</dcterms:modified>
</cp:coreProperties>
</file>