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864" w:rsidRDefault="00506864" w:rsidP="00506864">
      <w:pPr>
        <w:tabs>
          <w:tab w:val="left" w:pos="255"/>
          <w:tab w:val="center" w:pos="4680"/>
        </w:tabs>
        <w:spacing w:after="0" w:line="240" w:lineRule="auto"/>
        <w:jc w:val="center"/>
        <w:outlineLvl w:val="0"/>
        <w:rPr>
          <w:rFonts w:ascii="Times New Roman" w:eastAsia="Arial Unicode MS" w:hAnsi="Times New Roman"/>
          <w:b/>
          <w:color w:val="000000"/>
          <w:sz w:val="32"/>
          <w:szCs w:val="32"/>
        </w:rPr>
      </w:pPr>
      <w:r>
        <w:rPr>
          <w:rFonts w:ascii="Times New Roman" w:eastAsia="Arial Unicode MS" w:hAnsi="Arial Unicode MS"/>
          <w:b/>
          <w:color w:val="000000"/>
          <w:sz w:val="32"/>
          <w:szCs w:val="32"/>
        </w:rPr>
        <w:t>Great Basin College</w:t>
      </w:r>
    </w:p>
    <w:p w:rsidR="00506864" w:rsidRDefault="00506864" w:rsidP="00506864">
      <w:pPr>
        <w:spacing w:after="0" w:line="240" w:lineRule="auto"/>
        <w:jc w:val="center"/>
        <w:outlineLvl w:val="0"/>
        <w:rPr>
          <w:rFonts w:ascii="Times New Roman" w:eastAsia="Arial Unicode MS" w:hAnsi="Times New Roman"/>
          <w:b/>
          <w:color w:val="000000"/>
          <w:sz w:val="32"/>
          <w:szCs w:val="32"/>
        </w:rPr>
      </w:pPr>
      <w:r>
        <w:rPr>
          <w:rFonts w:ascii="Times New Roman" w:eastAsia="Arial Unicode MS" w:hAnsi="Arial Unicode MS"/>
          <w:b/>
          <w:color w:val="000000"/>
          <w:sz w:val="32"/>
          <w:szCs w:val="32"/>
        </w:rPr>
        <w:t>Student Government Association</w:t>
      </w:r>
    </w:p>
    <w:p w:rsidR="00506864" w:rsidRDefault="00506864" w:rsidP="00506864">
      <w:pPr>
        <w:spacing w:after="0" w:line="240" w:lineRule="auto"/>
        <w:jc w:val="center"/>
        <w:outlineLvl w:val="0"/>
        <w:rPr>
          <w:rFonts w:ascii="Times New Roman" w:eastAsia="Arial Unicode MS" w:hAnsi="Times New Roman"/>
          <w:b/>
          <w:color w:val="000000"/>
          <w:sz w:val="24"/>
          <w:szCs w:val="20"/>
        </w:rPr>
      </w:pPr>
      <w:r>
        <w:rPr>
          <w:rFonts w:ascii="Times New Roman" w:eastAsia="Arial Unicode MS" w:hAnsi="Arial Unicode MS"/>
          <w:b/>
          <w:color w:val="000000"/>
          <w:sz w:val="24"/>
          <w:szCs w:val="20"/>
        </w:rPr>
        <w:t xml:space="preserve">Agenda </w:t>
      </w:r>
    </w:p>
    <w:p w:rsidR="00506864" w:rsidRDefault="00506864" w:rsidP="00506864">
      <w:pPr>
        <w:spacing w:after="0" w:line="240" w:lineRule="auto"/>
        <w:jc w:val="center"/>
        <w:outlineLvl w:val="0"/>
        <w:rPr>
          <w:rFonts w:ascii="Times New Roman" w:eastAsia="Arial Unicode MS" w:hAnsi="Arial Unicode MS"/>
          <w:b/>
          <w:color w:val="000000"/>
          <w:sz w:val="24"/>
          <w:szCs w:val="20"/>
        </w:rPr>
      </w:pPr>
      <w:r>
        <w:rPr>
          <w:rFonts w:ascii="Times New Roman" w:eastAsia="Arial Unicode MS" w:hAnsi="Arial Unicode MS"/>
          <w:b/>
          <w:color w:val="000000"/>
          <w:sz w:val="24"/>
          <w:szCs w:val="20"/>
        </w:rPr>
        <w:t>12:30 P.M. November 20</w:t>
      </w:r>
      <w:r w:rsidRPr="00506864">
        <w:rPr>
          <w:rFonts w:ascii="Times New Roman" w:eastAsia="Arial Unicode MS" w:hAnsi="Arial Unicode MS"/>
          <w:b/>
          <w:color w:val="000000"/>
          <w:sz w:val="24"/>
          <w:szCs w:val="20"/>
          <w:vertAlign w:val="superscript"/>
        </w:rPr>
        <w:t>th</w:t>
      </w:r>
      <w:r>
        <w:rPr>
          <w:rFonts w:ascii="Times New Roman" w:eastAsia="Arial Unicode MS" w:hAnsi="Arial Unicode MS"/>
          <w:b/>
          <w:color w:val="000000"/>
          <w:sz w:val="24"/>
          <w:szCs w:val="20"/>
        </w:rPr>
        <w:t>, 2015</w:t>
      </w:r>
    </w:p>
    <w:p w:rsidR="00506864" w:rsidRDefault="00506864" w:rsidP="00506864">
      <w:pPr>
        <w:spacing w:after="0" w:line="240" w:lineRule="auto"/>
        <w:jc w:val="center"/>
        <w:outlineLvl w:val="0"/>
        <w:rPr>
          <w:rFonts w:ascii="Times New Roman" w:eastAsia="Arial Unicode MS" w:hAnsi="Times New Roman"/>
          <w:b/>
          <w:color w:val="000000"/>
          <w:sz w:val="24"/>
          <w:szCs w:val="20"/>
        </w:rPr>
      </w:pPr>
      <w:r>
        <w:rPr>
          <w:rFonts w:ascii="Times New Roman" w:eastAsia="Arial Unicode MS" w:hAnsi="Arial Unicode MS"/>
          <w:b/>
          <w:color w:val="000000"/>
          <w:sz w:val="24"/>
          <w:szCs w:val="20"/>
        </w:rPr>
        <w:t>Meeting by Interactive System</w:t>
      </w:r>
    </w:p>
    <w:p w:rsidR="00506864" w:rsidRDefault="00506864" w:rsidP="00506864">
      <w:pPr>
        <w:spacing w:after="0" w:line="240" w:lineRule="auto"/>
        <w:jc w:val="center"/>
        <w:outlineLvl w:val="0"/>
        <w:rPr>
          <w:rFonts w:ascii="Times New Roman" w:eastAsia="Arial Unicode MS" w:hAnsi="Times New Roman"/>
          <w:color w:val="000000"/>
          <w:sz w:val="24"/>
          <w:szCs w:val="20"/>
        </w:rPr>
      </w:pPr>
      <w:r>
        <w:rPr>
          <w:rFonts w:ascii="Times New Roman" w:eastAsia="Arial Unicode MS" w:hAnsi="Times New Roman"/>
          <w:color w:val="000000"/>
          <w:sz w:val="24"/>
          <w:szCs w:val="20"/>
        </w:rPr>
        <w:t>Battle Mountain – GBC BM 1</w:t>
      </w:r>
    </w:p>
    <w:p w:rsidR="00506864" w:rsidRDefault="00506864" w:rsidP="00506864">
      <w:pPr>
        <w:spacing w:after="0" w:line="240" w:lineRule="auto"/>
        <w:jc w:val="center"/>
        <w:outlineLvl w:val="0"/>
        <w:rPr>
          <w:rFonts w:ascii="Times New Roman" w:eastAsia="Arial Unicode MS" w:hAnsi="Times New Roman"/>
          <w:color w:val="000000"/>
          <w:sz w:val="24"/>
          <w:szCs w:val="20"/>
        </w:rPr>
      </w:pPr>
      <w:r>
        <w:rPr>
          <w:rFonts w:ascii="Times New Roman" w:eastAsia="Arial Unicode MS" w:hAnsi="Times New Roman"/>
          <w:color w:val="000000"/>
          <w:sz w:val="24"/>
          <w:szCs w:val="20"/>
        </w:rPr>
        <w:t>Elko – Ronald V. Hicks SGA Senate Chambers LCSL 122</w:t>
      </w:r>
    </w:p>
    <w:p w:rsidR="00506864" w:rsidRDefault="00506864" w:rsidP="00506864">
      <w:pPr>
        <w:spacing w:after="0" w:line="240" w:lineRule="auto"/>
        <w:jc w:val="center"/>
        <w:outlineLvl w:val="0"/>
        <w:rPr>
          <w:rFonts w:ascii="Times New Roman" w:eastAsia="Arial Unicode MS" w:hAnsi="Times New Roman"/>
          <w:color w:val="000000"/>
          <w:sz w:val="24"/>
          <w:szCs w:val="20"/>
        </w:rPr>
      </w:pPr>
      <w:r>
        <w:rPr>
          <w:rFonts w:ascii="Times New Roman" w:eastAsia="Arial Unicode MS" w:hAnsi="Times New Roman"/>
          <w:color w:val="000000"/>
          <w:sz w:val="24"/>
          <w:szCs w:val="20"/>
        </w:rPr>
        <w:t>Ely – GBC 114</w:t>
      </w:r>
    </w:p>
    <w:p w:rsidR="00506864" w:rsidRDefault="00506864" w:rsidP="00506864">
      <w:pPr>
        <w:spacing w:after="0" w:line="240" w:lineRule="auto"/>
        <w:jc w:val="center"/>
        <w:outlineLvl w:val="0"/>
        <w:rPr>
          <w:rFonts w:ascii="Times New Roman" w:eastAsia="Arial Unicode MS" w:hAnsi="Times New Roman"/>
          <w:color w:val="000000"/>
          <w:sz w:val="24"/>
          <w:szCs w:val="20"/>
        </w:rPr>
      </w:pPr>
      <w:r>
        <w:rPr>
          <w:rFonts w:ascii="Times New Roman" w:eastAsia="Arial Unicode MS" w:hAnsi="Times New Roman"/>
          <w:color w:val="000000"/>
          <w:sz w:val="24"/>
          <w:szCs w:val="20"/>
        </w:rPr>
        <w:t>Pahrump – PVC 124</w:t>
      </w:r>
    </w:p>
    <w:p w:rsidR="00506864" w:rsidRDefault="00506864" w:rsidP="00506864">
      <w:pPr>
        <w:spacing w:after="0" w:line="240" w:lineRule="auto"/>
        <w:jc w:val="center"/>
        <w:outlineLvl w:val="0"/>
        <w:rPr>
          <w:rFonts w:ascii="Times New Roman" w:eastAsia="Arial Unicode MS" w:hAnsi="Times New Roman"/>
          <w:color w:val="000000"/>
          <w:sz w:val="24"/>
          <w:szCs w:val="20"/>
        </w:rPr>
      </w:pPr>
      <w:r>
        <w:rPr>
          <w:rFonts w:ascii="Times New Roman" w:eastAsia="Arial Unicode MS" w:hAnsi="Times New Roman"/>
          <w:color w:val="000000"/>
          <w:sz w:val="24"/>
          <w:szCs w:val="20"/>
        </w:rPr>
        <w:t>Winnemucca – GBC 115</w:t>
      </w:r>
    </w:p>
    <w:p w:rsidR="00506864" w:rsidRDefault="00506864" w:rsidP="00506864">
      <w:pPr>
        <w:spacing w:after="0"/>
        <w:jc w:val="center"/>
        <w:outlineLvl w:val="0"/>
        <w:rPr>
          <w:rFonts w:ascii="Times New Roman" w:eastAsia="Arial Unicode MS" w:hAnsi="Times New Roman"/>
          <w:color w:val="000000"/>
          <w:sz w:val="24"/>
          <w:szCs w:val="24"/>
        </w:rPr>
      </w:pPr>
    </w:p>
    <w:p w:rsidR="00506864" w:rsidRDefault="00506864" w:rsidP="00506864">
      <w:pPr>
        <w:numPr>
          <w:ilvl w:val="0"/>
          <w:numId w:val="1"/>
        </w:numPr>
        <w:spacing w:after="0" w:line="240" w:lineRule="auto"/>
        <w:ind w:left="360"/>
        <w:outlineLvl w:val="0"/>
        <w:rPr>
          <w:rFonts w:ascii="Times New Roman" w:eastAsia="Arial Unicode MS" w:hAnsi="Times New Roman"/>
          <w:b/>
          <w:color w:val="000000"/>
          <w:sz w:val="24"/>
          <w:szCs w:val="24"/>
        </w:rPr>
      </w:pPr>
      <w:r>
        <w:rPr>
          <w:rFonts w:ascii="Times New Roman" w:eastAsia="Arial Unicode MS" w:hAnsi="Times New Roman"/>
          <w:b/>
          <w:color w:val="000000"/>
          <w:sz w:val="24"/>
          <w:szCs w:val="24"/>
        </w:rPr>
        <w:t>Call to Order:</w:t>
      </w:r>
    </w:p>
    <w:p w:rsidR="00506864" w:rsidRDefault="00506864" w:rsidP="00506864">
      <w:pPr>
        <w:numPr>
          <w:ilvl w:val="0"/>
          <w:numId w:val="1"/>
        </w:numPr>
        <w:spacing w:after="0" w:line="240" w:lineRule="auto"/>
        <w:ind w:left="360"/>
        <w:outlineLvl w:val="0"/>
        <w:rPr>
          <w:rFonts w:ascii="Times New Roman" w:eastAsia="Arial Unicode MS" w:hAnsi="Times New Roman"/>
          <w:b/>
          <w:color w:val="000000"/>
          <w:sz w:val="24"/>
          <w:szCs w:val="24"/>
        </w:rPr>
      </w:pPr>
      <w:r>
        <w:rPr>
          <w:rFonts w:ascii="Times New Roman" w:eastAsia="Arial Unicode MS" w:hAnsi="Times New Roman"/>
          <w:b/>
          <w:color w:val="000000"/>
          <w:sz w:val="24"/>
          <w:szCs w:val="24"/>
        </w:rPr>
        <w:t>Roll Call</w:t>
      </w:r>
    </w:p>
    <w:p w:rsidR="00506864" w:rsidRDefault="00506864" w:rsidP="00506864">
      <w:pPr>
        <w:spacing w:after="0"/>
        <w:ind w:left="360"/>
        <w:outlineLvl w:val="0"/>
        <w:rPr>
          <w:rFonts w:ascii="Times New Roman" w:eastAsia="Arial Unicode MS" w:hAnsi="Times New Roman"/>
          <w:i/>
          <w:color w:val="000000"/>
          <w:sz w:val="24"/>
          <w:szCs w:val="24"/>
          <w:u w:val="single" w:color="000000"/>
        </w:rPr>
      </w:pPr>
      <w:r>
        <w:rPr>
          <w:rFonts w:ascii="Times New Roman" w:eastAsia="Arial Unicode MS" w:hAnsi="Times New Roman"/>
          <w:i/>
          <w:color w:val="000000"/>
          <w:sz w:val="24"/>
          <w:szCs w:val="24"/>
          <w:u w:val="single" w:color="000000"/>
        </w:rPr>
        <w:t>Executive Board</w:t>
      </w:r>
    </w:p>
    <w:p w:rsidR="00506864" w:rsidRDefault="00506864" w:rsidP="00506864">
      <w:pPr>
        <w:spacing w:after="0"/>
        <w:ind w:left="360"/>
        <w:outlineLvl w:val="0"/>
        <w:rPr>
          <w:rFonts w:ascii="Times New Roman" w:eastAsia="Arial Unicode MS" w:hAnsi="Times New Roman"/>
          <w:color w:val="000000"/>
          <w:sz w:val="24"/>
          <w:szCs w:val="24"/>
        </w:rPr>
      </w:pPr>
      <w:proofErr w:type="spellStart"/>
      <w:r>
        <w:rPr>
          <w:rFonts w:ascii="Times New Roman" w:eastAsia="Arial Unicode MS" w:hAnsi="Times New Roman"/>
          <w:color w:val="000000"/>
          <w:sz w:val="24"/>
          <w:szCs w:val="24"/>
        </w:rPr>
        <w:t>DeMarynee</w:t>
      </w:r>
      <w:proofErr w:type="spellEnd"/>
      <w:r>
        <w:rPr>
          <w:rFonts w:ascii="Times New Roman" w:eastAsia="Arial Unicode MS" w:hAnsi="Times New Roman"/>
          <w:color w:val="000000"/>
          <w:sz w:val="24"/>
          <w:szCs w:val="24"/>
        </w:rPr>
        <w:t xml:space="preserve"> Saili, President</w:t>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t>__________</w:t>
      </w:r>
    </w:p>
    <w:p w:rsidR="00506864" w:rsidRDefault="00506864" w:rsidP="00506864">
      <w:pPr>
        <w:spacing w:after="0"/>
        <w:ind w:left="36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Lauren </w:t>
      </w:r>
      <w:proofErr w:type="spellStart"/>
      <w:r>
        <w:rPr>
          <w:rFonts w:ascii="Times New Roman" w:eastAsia="Arial Unicode MS" w:hAnsi="Times New Roman"/>
          <w:color w:val="000000"/>
          <w:sz w:val="24"/>
          <w:szCs w:val="24"/>
        </w:rPr>
        <w:t>Sio</w:t>
      </w:r>
      <w:proofErr w:type="spellEnd"/>
      <w:r>
        <w:rPr>
          <w:rFonts w:ascii="Times New Roman" w:eastAsia="Arial Unicode MS" w:hAnsi="Times New Roman"/>
          <w:color w:val="000000"/>
          <w:sz w:val="24"/>
          <w:szCs w:val="24"/>
        </w:rPr>
        <w:t>, Vice President</w:t>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t>__________</w:t>
      </w:r>
    </w:p>
    <w:p w:rsidR="00506864" w:rsidRDefault="00506864" w:rsidP="00506864">
      <w:pPr>
        <w:spacing w:after="0"/>
        <w:ind w:left="36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Maribel Vera, Secretary</w:t>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t>__________</w:t>
      </w:r>
    </w:p>
    <w:p w:rsidR="00506864" w:rsidRDefault="00506864" w:rsidP="00506864">
      <w:pPr>
        <w:spacing w:after="0"/>
        <w:ind w:left="36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Adriana Mendez, Student Advocate</w:t>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t>__________</w:t>
      </w:r>
    </w:p>
    <w:p w:rsidR="00506864" w:rsidRDefault="00506864" w:rsidP="00506864">
      <w:pPr>
        <w:spacing w:after="0"/>
        <w:ind w:left="360"/>
        <w:outlineLvl w:val="0"/>
        <w:rPr>
          <w:rFonts w:ascii="Times New Roman" w:eastAsia="Arial Unicode MS" w:hAnsi="Times New Roman"/>
          <w:i/>
          <w:color w:val="000000"/>
          <w:sz w:val="24"/>
          <w:szCs w:val="24"/>
          <w:u w:val="single"/>
        </w:rPr>
      </w:pPr>
      <w:r>
        <w:rPr>
          <w:rFonts w:ascii="Times New Roman" w:eastAsia="Arial Unicode MS" w:hAnsi="Times New Roman"/>
          <w:i/>
          <w:color w:val="000000"/>
          <w:sz w:val="24"/>
          <w:szCs w:val="24"/>
          <w:u w:val="single"/>
        </w:rPr>
        <w:t xml:space="preserve">Battle Mountain Senator   </w:t>
      </w:r>
    </w:p>
    <w:p w:rsidR="00506864" w:rsidRDefault="00506864" w:rsidP="00506864">
      <w:pPr>
        <w:spacing w:after="0"/>
        <w:ind w:left="36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Chelsey Fox                                                          __________</w:t>
      </w:r>
    </w:p>
    <w:p w:rsidR="00506864" w:rsidRDefault="00506864" w:rsidP="00506864">
      <w:pPr>
        <w:spacing w:after="0"/>
        <w:ind w:left="360"/>
        <w:outlineLvl w:val="0"/>
        <w:rPr>
          <w:rFonts w:ascii="Times New Roman" w:eastAsia="Arial Unicode MS" w:hAnsi="Times New Roman"/>
          <w:i/>
          <w:color w:val="000000"/>
          <w:sz w:val="24"/>
          <w:szCs w:val="24"/>
          <w:u w:val="single" w:color="000000"/>
        </w:rPr>
      </w:pPr>
      <w:r>
        <w:rPr>
          <w:rFonts w:ascii="Times New Roman" w:eastAsia="Arial Unicode MS" w:hAnsi="Times New Roman"/>
          <w:i/>
          <w:color w:val="000000"/>
          <w:sz w:val="24"/>
          <w:szCs w:val="24"/>
          <w:u w:val="single" w:color="000000"/>
        </w:rPr>
        <w:t>Elko Senators</w:t>
      </w:r>
    </w:p>
    <w:p w:rsidR="00506864" w:rsidRDefault="00506864" w:rsidP="00506864">
      <w:pPr>
        <w:spacing w:after="0"/>
        <w:ind w:firstLine="360"/>
        <w:outlineLvl w:val="0"/>
        <w:rPr>
          <w:rFonts w:ascii="Times New Roman" w:eastAsia="Arial Unicode MS" w:hAnsi="Times New Roman"/>
          <w:color w:val="000000"/>
          <w:sz w:val="24"/>
          <w:szCs w:val="24"/>
        </w:rPr>
      </w:pPr>
      <w:proofErr w:type="spellStart"/>
      <w:r>
        <w:rPr>
          <w:rFonts w:ascii="Times New Roman" w:eastAsia="Arial Unicode MS" w:hAnsi="Times New Roman"/>
          <w:color w:val="000000"/>
          <w:sz w:val="24"/>
          <w:szCs w:val="24"/>
        </w:rPr>
        <w:t>Augastina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Ferdnandez</w:t>
      </w:r>
      <w:proofErr w:type="spellEnd"/>
      <w:r>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t>__________</w:t>
      </w:r>
    </w:p>
    <w:p w:rsidR="00506864" w:rsidRDefault="00506864" w:rsidP="00506864">
      <w:pPr>
        <w:spacing w:after="0"/>
        <w:ind w:firstLine="36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Melanie Anderson       </w:t>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t xml:space="preserve">            __________</w:t>
      </w:r>
    </w:p>
    <w:p w:rsidR="00506864" w:rsidRDefault="00506864" w:rsidP="00506864">
      <w:pPr>
        <w:spacing w:after="0"/>
        <w:ind w:firstLine="36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Sierra Jensen                                                         __________</w:t>
      </w:r>
    </w:p>
    <w:p w:rsidR="00506864" w:rsidRDefault="00506864" w:rsidP="00506864">
      <w:pPr>
        <w:spacing w:after="0"/>
        <w:ind w:firstLine="360"/>
        <w:outlineLvl w:val="0"/>
        <w:rPr>
          <w:rFonts w:ascii="Times New Roman" w:eastAsia="Arial Unicode MS" w:hAnsi="Times New Roman"/>
          <w:color w:val="000000"/>
          <w:sz w:val="24"/>
          <w:szCs w:val="24"/>
        </w:rPr>
      </w:pPr>
      <w:proofErr w:type="spellStart"/>
      <w:r>
        <w:rPr>
          <w:rFonts w:ascii="Times New Roman" w:eastAsia="Arial Unicode MS" w:hAnsi="Times New Roman"/>
          <w:color w:val="000000"/>
          <w:sz w:val="24"/>
          <w:szCs w:val="24"/>
        </w:rPr>
        <w:t>Britni</w:t>
      </w:r>
      <w:proofErr w:type="spellEnd"/>
      <w:r>
        <w:rPr>
          <w:rFonts w:ascii="Times New Roman" w:eastAsia="Arial Unicode MS" w:hAnsi="Times New Roman"/>
          <w:color w:val="000000"/>
          <w:sz w:val="24"/>
          <w:szCs w:val="24"/>
        </w:rPr>
        <w:t xml:space="preserve"> Crepeau</w:t>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t xml:space="preserve">            __________</w:t>
      </w:r>
    </w:p>
    <w:p w:rsidR="00506864" w:rsidRDefault="00506864" w:rsidP="00506864">
      <w:pPr>
        <w:spacing w:after="0"/>
        <w:ind w:left="360"/>
        <w:outlineLvl w:val="0"/>
        <w:rPr>
          <w:rFonts w:ascii="Times New Roman" w:eastAsia="Arial Unicode MS" w:hAnsi="Times New Roman"/>
          <w:i/>
          <w:color w:val="000000"/>
          <w:sz w:val="24"/>
          <w:szCs w:val="24"/>
          <w:u w:val="single" w:color="000000"/>
        </w:rPr>
      </w:pPr>
      <w:r>
        <w:rPr>
          <w:rFonts w:ascii="Times New Roman" w:eastAsia="Arial Unicode MS" w:hAnsi="Times New Roman"/>
          <w:i/>
          <w:color w:val="000000"/>
          <w:sz w:val="24"/>
          <w:szCs w:val="24"/>
          <w:u w:val="single" w:color="000000"/>
        </w:rPr>
        <w:t>Ely Senators</w:t>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r>
    </w:p>
    <w:p w:rsidR="00506864" w:rsidRDefault="00506864" w:rsidP="00506864">
      <w:pPr>
        <w:spacing w:after="0"/>
        <w:ind w:left="36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Paula Moore</w:t>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t>__________</w:t>
      </w:r>
    </w:p>
    <w:p w:rsidR="00506864" w:rsidRDefault="00506864" w:rsidP="00506864">
      <w:pPr>
        <w:spacing w:after="0"/>
        <w:ind w:left="36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Hannah Moore</w:t>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t>__________</w:t>
      </w:r>
    </w:p>
    <w:p w:rsidR="00506864" w:rsidRDefault="00506864" w:rsidP="00506864">
      <w:pPr>
        <w:spacing w:after="0"/>
        <w:ind w:left="360"/>
        <w:outlineLvl w:val="0"/>
        <w:rPr>
          <w:rFonts w:ascii="Times New Roman" w:eastAsia="Arial Unicode MS" w:hAnsi="Times New Roman"/>
          <w:i/>
          <w:color w:val="000000"/>
          <w:sz w:val="24"/>
          <w:szCs w:val="24"/>
          <w:u w:val="single" w:color="000000"/>
        </w:rPr>
      </w:pPr>
      <w:r>
        <w:rPr>
          <w:rFonts w:ascii="Times New Roman" w:eastAsia="Arial Unicode MS" w:hAnsi="Times New Roman"/>
          <w:i/>
          <w:color w:val="000000"/>
          <w:sz w:val="24"/>
          <w:szCs w:val="24"/>
          <w:u w:val="single" w:color="000000"/>
        </w:rPr>
        <w:t>Pahrump Senators</w:t>
      </w:r>
    </w:p>
    <w:p w:rsidR="00506864" w:rsidRDefault="00506864" w:rsidP="00506864">
      <w:pPr>
        <w:spacing w:after="0"/>
        <w:ind w:firstLine="36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Jacqueline Lopez</w:t>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t>__________</w:t>
      </w:r>
    </w:p>
    <w:p w:rsidR="00506864" w:rsidRDefault="00506864" w:rsidP="00506864">
      <w:pPr>
        <w:spacing w:after="0"/>
        <w:ind w:left="360"/>
        <w:outlineLvl w:val="0"/>
        <w:rPr>
          <w:rFonts w:ascii="Times New Roman" w:eastAsia="Arial Unicode MS" w:hAnsi="Times New Roman"/>
          <w:i/>
          <w:color w:val="000000"/>
          <w:sz w:val="24"/>
          <w:szCs w:val="24"/>
          <w:u w:val="single" w:color="000000"/>
        </w:rPr>
      </w:pPr>
      <w:r>
        <w:rPr>
          <w:rFonts w:ascii="Times New Roman" w:eastAsia="Arial Unicode MS" w:hAnsi="Times New Roman"/>
          <w:i/>
          <w:color w:val="000000"/>
          <w:sz w:val="24"/>
          <w:szCs w:val="24"/>
          <w:u w:val="single" w:color="000000"/>
        </w:rPr>
        <w:t>Winnemucca Senators</w:t>
      </w:r>
    </w:p>
    <w:p w:rsidR="00506864" w:rsidRDefault="00506864" w:rsidP="00506864">
      <w:pPr>
        <w:spacing w:after="0"/>
        <w:ind w:left="36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Courtney Decker </w:t>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t xml:space="preserve">            __________</w:t>
      </w:r>
    </w:p>
    <w:p w:rsidR="00506864" w:rsidRDefault="00506864" w:rsidP="00506864">
      <w:pPr>
        <w:spacing w:after="0"/>
        <w:ind w:left="36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Jenna Adams            </w:t>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t>__________</w:t>
      </w:r>
    </w:p>
    <w:p w:rsidR="00506864" w:rsidRDefault="00506864" w:rsidP="00506864">
      <w:pPr>
        <w:spacing w:after="0" w:line="240" w:lineRule="auto"/>
        <w:ind w:left="360"/>
        <w:outlineLvl w:val="0"/>
        <w:rPr>
          <w:rFonts w:ascii="Times New Roman" w:eastAsia="Arial Unicode MS" w:hAnsi="Times New Roman"/>
          <w:b/>
          <w:color w:val="000000"/>
          <w:sz w:val="24"/>
          <w:szCs w:val="24"/>
          <w:u w:val="single" w:color="000000"/>
        </w:rPr>
      </w:pPr>
      <w:r>
        <w:rPr>
          <w:rFonts w:ascii="Times New Roman" w:eastAsia="Arial Unicode MS" w:hAnsi="Times New Roman"/>
          <w:b/>
          <w:color w:val="000000"/>
          <w:sz w:val="24"/>
          <w:szCs w:val="24"/>
          <w:u w:val="single" w:color="000000"/>
        </w:rPr>
        <w:t>IMPORTANT INFORMATION ABOUT THE AGENDA AND PUBLIC POSTING</w:t>
      </w:r>
    </w:p>
    <w:p w:rsidR="00506864" w:rsidRDefault="00506864" w:rsidP="00506864">
      <w:pPr>
        <w:spacing w:after="0" w:line="240" w:lineRule="auto"/>
        <w:ind w:left="360"/>
        <w:outlineLvl w:val="0"/>
        <w:rPr>
          <w:rFonts w:ascii="Times New Roman" w:eastAsia="Times New Roman" w:hAnsi="Times New Roman"/>
          <w:bCs/>
          <w:sz w:val="24"/>
          <w:szCs w:val="24"/>
        </w:rPr>
      </w:pPr>
      <w:r>
        <w:rPr>
          <w:rFonts w:ascii="Times New Roman" w:eastAsia="Times New Roman" w:hAnsi="Times New Roman"/>
          <w:color w:val="000000"/>
          <w:sz w:val="24"/>
          <w:szCs w:val="24"/>
        </w:rPr>
        <w:t xml:space="preserve">NOTE: Below is an agenda of all items scheduled to be considered. Notification is hereby provided that </w:t>
      </w:r>
      <w:r>
        <w:rPr>
          <w:rFonts w:ascii="Times New Roman" w:eastAsia="Times New Roman" w:hAnsi="Times New Roman"/>
          <w:bCs/>
          <w:sz w:val="24"/>
          <w:szCs w:val="24"/>
        </w:rPr>
        <w:t>items on the agenda may be taken out of the order presented, two or more agenda items may be combined for consideration, and an agenda item may be removed from the agenda or discussion relating to an item on the agenda may be delayed at any time.</w:t>
      </w:r>
    </w:p>
    <w:p w:rsidR="00506864" w:rsidRDefault="00506864" w:rsidP="00506864">
      <w:pPr>
        <w:spacing w:after="0" w:line="240" w:lineRule="auto"/>
        <w:ind w:left="360"/>
        <w:outlineLvl w:val="0"/>
        <w:rPr>
          <w:rFonts w:ascii="Times New Roman" w:eastAsia="Arial Unicode MS" w:hAnsi="Times New Roman"/>
          <w:b/>
          <w:color w:val="000000"/>
          <w:sz w:val="24"/>
          <w:szCs w:val="24"/>
          <w:u w:val="single" w:color="000000"/>
        </w:rPr>
      </w:pPr>
    </w:p>
    <w:p w:rsidR="00506864" w:rsidRDefault="00506864" w:rsidP="00506864">
      <w:pPr>
        <w:spacing w:after="0" w:line="240" w:lineRule="auto"/>
        <w:ind w:left="36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In accordance with NRS 241.020(6), supporting materials that are submitted to the Student Government Association (SGA) will be made available in advance of the meeting as follows: 1) from the SGA Student Advocate, call Adriana Mendez at (775) 753-2201 or email her at </w:t>
      </w:r>
      <w:hyperlink r:id="rId7" w:history="1">
        <w:r>
          <w:rPr>
            <w:rStyle w:val="Hyperlink"/>
            <w:rFonts w:ascii="Times New Roman" w:eastAsia="Arial Unicode MS" w:hAnsi="Times New Roman"/>
            <w:sz w:val="24"/>
            <w:szCs w:val="24"/>
          </w:rPr>
          <w:t>adriana.mendez@gbcnv.edu</w:t>
        </w:r>
      </w:hyperlink>
      <w:r>
        <w:rPr>
          <w:rFonts w:ascii="Times New Roman" w:eastAsia="Arial Unicode MS" w:hAnsi="Times New Roman"/>
          <w:color w:val="000000"/>
          <w:sz w:val="24"/>
          <w:szCs w:val="24"/>
        </w:rPr>
        <w:t>; or, 2) by accessing the electronic version of the agenda posted on the SGA page of the GBC website:</w:t>
      </w:r>
    </w:p>
    <w:p w:rsidR="00506864" w:rsidRDefault="00506864" w:rsidP="00506864">
      <w:pPr>
        <w:spacing w:after="0" w:line="240" w:lineRule="auto"/>
        <w:ind w:left="360"/>
        <w:outlineLvl w:val="0"/>
        <w:rPr>
          <w:rFonts w:ascii="Times New Roman" w:eastAsia="Arial Unicode MS" w:hAnsi="Times New Roman"/>
          <w:color w:val="000000"/>
          <w:sz w:val="24"/>
          <w:szCs w:val="24"/>
        </w:rPr>
      </w:pPr>
      <w:hyperlink r:id="rId8" w:history="1">
        <w:r>
          <w:rPr>
            <w:rStyle w:val="Hyperlink"/>
            <w:rFonts w:ascii="Times New Roman" w:eastAsia="Arial Unicode MS" w:hAnsi="Times New Roman"/>
            <w:sz w:val="24"/>
            <w:szCs w:val="24"/>
          </w:rPr>
          <w:t>http://gbcnv.edu/student_life/admin/sgadocs.html</w:t>
        </w:r>
      </w:hyperlink>
    </w:p>
    <w:p w:rsidR="00506864" w:rsidRDefault="00506864" w:rsidP="00506864">
      <w:pPr>
        <w:spacing w:after="0" w:line="240" w:lineRule="auto"/>
        <w:ind w:left="360"/>
        <w:outlineLvl w:val="0"/>
        <w:rPr>
          <w:rFonts w:ascii="Times New Roman" w:eastAsia="Arial Unicode MS" w:hAnsi="Times New Roman"/>
          <w:color w:val="000000"/>
          <w:sz w:val="24"/>
          <w:szCs w:val="24"/>
        </w:rPr>
      </w:pPr>
    </w:p>
    <w:p w:rsidR="00506864" w:rsidRDefault="00506864" w:rsidP="00506864">
      <w:pPr>
        <w:spacing w:after="0" w:line="240" w:lineRule="auto"/>
        <w:ind w:left="36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In additional, a limited number of copies of any such supporting materials will be available at the meeting site.</w:t>
      </w:r>
    </w:p>
    <w:p w:rsidR="00506864" w:rsidRDefault="00506864" w:rsidP="00506864">
      <w:pPr>
        <w:spacing w:after="0" w:line="240" w:lineRule="auto"/>
        <w:ind w:left="360"/>
        <w:outlineLvl w:val="0"/>
        <w:rPr>
          <w:rFonts w:ascii="Times New Roman" w:eastAsia="Arial Unicode MS" w:hAnsi="Times New Roman"/>
          <w:color w:val="000000"/>
          <w:sz w:val="24"/>
          <w:szCs w:val="24"/>
        </w:rPr>
      </w:pPr>
    </w:p>
    <w:p w:rsidR="00506864" w:rsidRDefault="00506864" w:rsidP="00506864">
      <w:pPr>
        <w:spacing w:after="0" w:line="240" w:lineRule="auto"/>
        <w:ind w:left="36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Reasonable efforts will be made to assist and accommodate physically disabled persons attending the meeting.  Please call Julie Byrnes in the Office for Students with Disabilities (775) 753-2271 in advance so that arrangements may be made.</w:t>
      </w:r>
    </w:p>
    <w:p w:rsidR="00506864" w:rsidRDefault="00506864" w:rsidP="00506864">
      <w:pPr>
        <w:spacing w:after="0"/>
        <w:ind w:left="360"/>
        <w:outlineLvl w:val="0"/>
        <w:rPr>
          <w:rFonts w:ascii="Times New Roman" w:eastAsia="Arial Unicode MS" w:hAnsi="Times New Roman"/>
          <w:b/>
          <w:color w:val="000000"/>
          <w:sz w:val="24"/>
          <w:szCs w:val="24"/>
          <w:u w:val="single" w:color="000000"/>
        </w:rPr>
      </w:pPr>
    </w:p>
    <w:p w:rsidR="00506864" w:rsidRDefault="00506864" w:rsidP="00506864">
      <w:pPr>
        <w:numPr>
          <w:ilvl w:val="0"/>
          <w:numId w:val="1"/>
        </w:numPr>
        <w:spacing w:after="0" w:line="240" w:lineRule="auto"/>
        <w:ind w:left="360"/>
        <w:jc w:val="right"/>
        <w:outlineLvl w:val="0"/>
        <w:rPr>
          <w:rFonts w:ascii="Times New Roman" w:eastAsia="Arial Unicode MS" w:hAnsi="Times New Roman"/>
          <w:b/>
          <w:color w:val="000000"/>
          <w:sz w:val="24"/>
          <w:szCs w:val="24"/>
          <w:u w:val="single"/>
        </w:rPr>
      </w:pPr>
      <w:r>
        <w:rPr>
          <w:rFonts w:ascii="Times New Roman" w:eastAsia="Arial Unicode MS" w:hAnsi="Times New Roman"/>
          <w:b/>
          <w:color w:val="000000"/>
          <w:sz w:val="24"/>
          <w:szCs w:val="24"/>
        </w:rPr>
        <w:t>Introduction of Guests</w:t>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t xml:space="preserve">     </w:t>
      </w:r>
      <w:r>
        <w:rPr>
          <w:rFonts w:ascii="Times New Roman" w:eastAsia="Arial Unicode MS" w:hAnsi="Times New Roman"/>
          <w:b/>
          <w:color w:val="000000"/>
          <w:sz w:val="24"/>
          <w:szCs w:val="24"/>
          <w:u w:val="single"/>
        </w:rPr>
        <w:t>Information Only</w:t>
      </w:r>
    </w:p>
    <w:p w:rsidR="00506864" w:rsidRDefault="00506864" w:rsidP="00506864">
      <w:pPr>
        <w:numPr>
          <w:ilvl w:val="0"/>
          <w:numId w:val="1"/>
        </w:numPr>
        <w:spacing w:after="0" w:line="240" w:lineRule="auto"/>
        <w:ind w:left="360"/>
        <w:jc w:val="right"/>
        <w:outlineLvl w:val="0"/>
        <w:rPr>
          <w:rFonts w:ascii="Times New Roman" w:eastAsia="Arial Unicode MS" w:hAnsi="Times New Roman"/>
          <w:b/>
          <w:color w:val="000000"/>
          <w:sz w:val="24"/>
          <w:szCs w:val="24"/>
        </w:rPr>
      </w:pPr>
      <w:r>
        <w:rPr>
          <w:rFonts w:ascii="Times New Roman" w:eastAsia="Arial Unicode MS" w:hAnsi="Times New Roman"/>
          <w:b/>
          <w:color w:val="000000"/>
          <w:sz w:val="24"/>
          <w:szCs w:val="24"/>
        </w:rPr>
        <w:t>Public Comment</w:t>
      </w:r>
      <w:r>
        <w:rPr>
          <w:rFonts w:ascii="Times New Roman" w:eastAsia="Arial Unicode MS" w:hAnsi="Times New Roman"/>
          <w:b/>
          <w:color w:val="000000"/>
          <w:sz w:val="24"/>
          <w:szCs w:val="24"/>
        </w:rPr>
        <w:tab/>
        <w:t xml:space="preserve">                                                 </w:t>
      </w:r>
      <w:r>
        <w:rPr>
          <w:rFonts w:ascii="Times New Roman" w:eastAsia="Arial Unicode MS" w:hAnsi="Times New Roman"/>
          <w:b/>
          <w:color w:val="000000"/>
          <w:sz w:val="24"/>
          <w:szCs w:val="24"/>
        </w:rPr>
        <w:tab/>
        <w:t xml:space="preserve">                             </w:t>
      </w:r>
      <w:r>
        <w:rPr>
          <w:rFonts w:ascii="Times New Roman" w:eastAsia="Arial Unicode MS" w:hAnsi="Times New Roman"/>
          <w:b/>
          <w:color w:val="000000"/>
          <w:sz w:val="24"/>
          <w:szCs w:val="24"/>
          <w:u w:val="single"/>
        </w:rPr>
        <w:t>Information Only</w:t>
      </w:r>
    </w:p>
    <w:p w:rsidR="00506864" w:rsidRDefault="00506864" w:rsidP="00506864">
      <w:pPr>
        <w:tabs>
          <w:tab w:val="left" w:pos="720"/>
          <w:tab w:val="left" w:pos="1440"/>
          <w:tab w:val="left" w:pos="2880"/>
          <w:tab w:val="left" w:pos="4320"/>
          <w:tab w:val="left" w:pos="6750"/>
          <w:tab w:val="right" w:pos="10080"/>
        </w:tabs>
        <w:spacing w:after="0" w:line="240" w:lineRule="auto"/>
        <w:ind w:left="720" w:right="720"/>
        <w:rPr>
          <w:rFonts w:ascii="Times New Roman" w:eastAsia="Times New Roman" w:hAnsi="Times New Roman"/>
          <w:bCs/>
          <w:sz w:val="24"/>
          <w:szCs w:val="24"/>
        </w:rPr>
      </w:pPr>
      <w:r>
        <w:rPr>
          <w:rFonts w:ascii="Times New Roman" w:eastAsia="Times New Roman" w:hAnsi="Times New Roman"/>
          <w:bCs/>
          <w:sz w:val="24"/>
          <w:szCs w:val="24"/>
        </w:rPr>
        <w:t xml:space="preserve">Public comment will be taken during this agenda item. No action may be taken on a matter raised under this item until the matter is included on an agenda as an item on which action may be taken. Comments will be limited to three minutes per person. Persons making comment will be asked to begin by stating their name for the record and to spell their last name. The SGA President may elect to allow additional public comment on a specific agenda item when that agenda item is being considered. </w:t>
      </w:r>
    </w:p>
    <w:p w:rsidR="00506864" w:rsidRDefault="00506864" w:rsidP="00506864">
      <w:pPr>
        <w:tabs>
          <w:tab w:val="left" w:pos="720"/>
          <w:tab w:val="left" w:pos="1440"/>
          <w:tab w:val="left" w:pos="2880"/>
          <w:tab w:val="left" w:pos="4320"/>
          <w:tab w:val="left" w:pos="6750"/>
          <w:tab w:val="right" w:pos="10080"/>
        </w:tabs>
        <w:spacing w:after="0" w:line="240" w:lineRule="auto"/>
        <w:ind w:left="720" w:right="720"/>
        <w:rPr>
          <w:rFonts w:ascii="Times New Roman" w:eastAsia="Times New Roman" w:hAnsi="Times New Roman"/>
          <w:bCs/>
          <w:sz w:val="24"/>
          <w:szCs w:val="24"/>
        </w:rPr>
      </w:pPr>
    </w:p>
    <w:p w:rsidR="00506864" w:rsidRDefault="00506864" w:rsidP="00506864">
      <w:pPr>
        <w:tabs>
          <w:tab w:val="left" w:pos="720"/>
          <w:tab w:val="left" w:pos="1440"/>
          <w:tab w:val="left" w:pos="2880"/>
          <w:tab w:val="left" w:pos="4320"/>
          <w:tab w:val="left" w:pos="6750"/>
          <w:tab w:val="right" w:pos="10080"/>
        </w:tabs>
        <w:spacing w:after="0" w:line="240" w:lineRule="auto"/>
        <w:ind w:left="720" w:right="720"/>
        <w:rPr>
          <w:rFonts w:ascii="Times New Roman" w:eastAsia="Times New Roman" w:hAnsi="Times New Roman"/>
          <w:bCs/>
          <w:sz w:val="24"/>
          <w:szCs w:val="24"/>
        </w:rPr>
      </w:pPr>
      <w:r>
        <w:rPr>
          <w:rFonts w:ascii="Times New Roman" w:eastAsia="Times New Roman" w:hAnsi="Times New Roman"/>
          <w:bCs/>
          <w:sz w:val="24"/>
          <w:szCs w:val="24"/>
        </w:rPr>
        <w:t>In accordance with Attorney General Opinion No. 00-047, as restated in the Attorney General’s Open Meeting Law Manual, the SGA President may prohibit comment if the content of that comment is a topic that is not relevant to, or within the authority of, the Student Government, or if the content is willfully disruptive of the meeting by being irrelevant, repetitious, slanderous, offensive, inflammatory, irrational or amounting to personal attacks or interfering with the rights of other speakers.</w:t>
      </w:r>
    </w:p>
    <w:p w:rsidR="00506864" w:rsidRDefault="00506864" w:rsidP="00506864">
      <w:pPr>
        <w:numPr>
          <w:ilvl w:val="0"/>
          <w:numId w:val="1"/>
        </w:numPr>
        <w:spacing w:after="0" w:line="240" w:lineRule="auto"/>
        <w:ind w:left="360"/>
        <w:jc w:val="right"/>
        <w:outlineLvl w:val="0"/>
        <w:rPr>
          <w:rFonts w:ascii="Times New Roman" w:eastAsia="Arial Unicode MS" w:hAnsi="Times New Roman"/>
          <w:b/>
          <w:color w:val="000000"/>
          <w:sz w:val="24"/>
          <w:szCs w:val="24"/>
        </w:rPr>
      </w:pPr>
      <w:r>
        <w:rPr>
          <w:rFonts w:ascii="Times New Roman" w:eastAsia="Arial Unicode MS" w:hAnsi="Times New Roman"/>
          <w:b/>
          <w:color w:val="000000"/>
          <w:sz w:val="24"/>
          <w:szCs w:val="24"/>
        </w:rPr>
        <w:t>Approval of Agenda</w:t>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t xml:space="preserve">  </w:t>
      </w:r>
      <w:r>
        <w:rPr>
          <w:rFonts w:ascii="Times New Roman" w:eastAsia="Arial Unicode MS" w:hAnsi="Times New Roman"/>
          <w:b/>
          <w:color w:val="000000"/>
          <w:sz w:val="24"/>
          <w:szCs w:val="24"/>
          <w:u w:val="single"/>
        </w:rPr>
        <w:t>For Possible Action</w:t>
      </w:r>
    </w:p>
    <w:p w:rsidR="00506864" w:rsidRDefault="00506864" w:rsidP="00506864">
      <w:pPr>
        <w:numPr>
          <w:ilvl w:val="0"/>
          <w:numId w:val="2"/>
        </w:numPr>
        <w:spacing w:after="0" w:line="240" w:lineRule="auto"/>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November 20</w:t>
      </w:r>
      <w:r w:rsidRPr="00E826B9">
        <w:rPr>
          <w:rFonts w:ascii="Times New Roman" w:eastAsia="Arial Unicode MS" w:hAnsi="Times New Roman"/>
          <w:color w:val="000000"/>
          <w:sz w:val="24"/>
          <w:szCs w:val="24"/>
          <w:vertAlign w:val="superscript"/>
        </w:rPr>
        <w:t>th</w:t>
      </w:r>
      <w:r>
        <w:rPr>
          <w:rFonts w:ascii="Times New Roman" w:eastAsia="Arial Unicode MS" w:hAnsi="Times New Roman"/>
          <w:color w:val="000000"/>
          <w:sz w:val="24"/>
          <w:szCs w:val="24"/>
        </w:rPr>
        <w:t>,2015</w:t>
      </w:r>
    </w:p>
    <w:p w:rsidR="00506864" w:rsidRDefault="00506864" w:rsidP="00506864">
      <w:pPr>
        <w:numPr>
          <w:ilvl w:val="0"/>
          <w:numId w:val="1"/>
        </w:numPr>
        <w:spacing w:after="0" w:line="240" w:lineRule="auto"/>
        <w:ind w:left="360"/>
        <w:jc w:val="right"/>
        <w:outlineLvl w:val="0"/>
        <w:rPr>
          <w:rFonts w:ascii="Times New Roman" w:eastAsia="Arial Unicode MS" w:hAnsi="Times New Roman"/>
          <w:b/>
          <w:color w:val="000000"/>
          <w:sz w:val="24"/>
          <w:szCs w:val="24"/>
        </w:rPr>
      </w:pPr>
      <w:r>
        <w:rPr>
          <w:rFonts w:ascii="Times New Roman" w:eastAsia="Arial Unicode MS" w:hAnsi="Times New Roman"/>
          <w:b/>
          <w:color w:val="000000"/>
          <w:sz w:val="24"/>
          <w:szCs w:val="24"/>
        </w:rPr>
        <w:t>Approval of Minutes</w:t>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t xml:space="preserve">  </w:t>
      </w:r>
      <w:r>
        <w:rPr>
          <w:rFonts w:ascii="Times New Roman" w:eastAsia="Arial Unicode MS" w:hAnsi="Times New Roman"/>
          <w:b/>
          <w:color w:val="000000"/>
          <w:sz w:val="24"/>
          <w:szCs w:val="24"/>
          <w:u w:val="single"/>
        </w:rPr>
        <w:t>For Possible Action</w:t>
      </w:r>
    </w:p>
    <w:p w:rsidR="00506864" w:rsidRDefault="00506864" w:rsidP="00506864">
      <w:pPr>
        <w:numPr>
          <w:ilvl w:val="0"/>
          <w:numId w:val="3"/>
        </w:numPr>
        <w:spacing w:after="0" w:line="240" w:lineRule="auto"/>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November 13</w:t>
      </w:r>
      <w:r w:rsidRPr="0077115E">
        <w:rPr>
          <w:rFonts w:ascii="Times New Roman" w:eastAsia="Arial Unicode MS" w:hAnsi="Times New Roman"/>
          <w:color w:val="000000"/>
          <w:sz w:val="24"/>
          <w:szCs w:val="24"/>
          <w:vertAlign w:val="superscript"/>
        </w:rPr>
        <w:t>th</w:t>
      </w:r>
      <w:r>
        <w:rPr>
          <w:rFonts w:ascii="Times New Roman" w:eastAsia="Arial Unicode MS" w:hAnsi="Times New Roman"/>
          <w:color w:val="000000"/>
          <w:sz w:val="24"/>
          <w:szCs w:val="24"/>
        </w:rPr>
        <w:t>, 2015</w:t>
      </w:r>
    </w:p>
    <w:p w:rsidR="00506864" w:rsidRDefault="00506864" w:rsidP="00506864">
      <w:pPr>
        <w:numPr>
          <w:ilvl w:val="0"/>
          <w:numId w:val="1"/>
        </w:numPr>
        <w:spacing w:after="0" w:line="240" w:lineRule="auto"/>
        <w:ind w:left="360"/>
        <w:jc w:val="right"/>
        <w:outlineLvl w:val="0"/>
        <w:rPr>
          <w:rFonts w:ascii="Times New Roman" w:eastAsia="Arial Unicode MS" w:hAnsi="Times New Roman"/>
          <w:b/>
          <w:color w:val="000000"/>
          <w:sz w:val="24"/>
          <w:szCs w:val="24"/>
        </w:rPr>
      </w:pPr>
      <w:r>
        <w:rPr>
          <w:rFonts w:ascii="Times New Roman" w:eastAsia="Arial Unicode MS" w:hAnsi="Times New Roman"/>
          <w:b/>
          <w:color w:val="000000"/>
          <w:sz w:val="24"/>
          <w:szCs w:val="24"/>
        </w:rPr>
        <w:t xml:space="preserve">President’s Report </w:t>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t xml:space="preserve">     </w:t>
      </w:r>
      <w:r>
        <w:rPr>
          <w:rFonts w:ascii="Times New Roman" w:eastAsia="Arial Unicode MS" w:hAnsi="Times New Roman"/>
          <w:b/>
          <w:color w:val="000000"/>
          <w:sz w:val="24"/>
          <w:szCs w:val="24"/>
          <w:u w:val="single"/>
        </w:rPr>
        <w:t>Information Only</w:t>
      </w:r>
    </w:p>
    <w:p w:rsidR="00506864" w:rsidRDefault="00506864" w:rsidP="00506864">
      <w:pPr>
        <w:numPr>
          <w:ilvl w:val="0"/>
          <w:numId w:val="4"/>
        </w:numPr>
        <w:spacing w:after="0" w:line="240" w:lineRule="auto"/>
        <w:ind w:left="72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President </w:t>
      </w:r>
      <w:proofErr w:type="spellStart"/>
      <w:r>
        <w:rPr>
          <w:rFonts w:ascii="Times New Roman" w:eastAsia="Arial Unicode MS" w:hAnsi="Times New Roman"/>
          <w:color w:val="000000"/>
          <w:sz w:val="24"/>
          <w:szCs w:val="24"/>
        </w:rPr>
        <w:t>DeMarynee</w:t>
      </w:r>
      <w:proofErr w:type="spellEnd"/>
      <w:r>
        <w:rPr>
          <w:rFonts w:ascii="Times New Roman" w:eastAsia="Arial Unicode MS" w:hAnsi="Times New Roman"/>
          <w:color w:val="000000"/>
          <w:sz w:val="24"/>
          <w:szCs w:val="24"/>
        </w:rPr>
        <w:t xml:space="preserve"> Saili will discuss current SGA events </w:t>
      </w:r>
    </w:p>
    <w:p w:rsidR="00506864" w:rsidRDefault="00506864" w:rsidP="00506864">
      <w:pPr>
        <w:spacing w:after="0" w:line="240" w:lineRule="auto"/>
        <w:ind w:left="720"/>
        <w:outlineLvl w:val="0"/>
        <w:rPr>
          <w:rFonts w:ascii="Times New Roman" w:eastAsia="Arial Unicode MS" w:hAnsi="Times New Roman"/>
          <w:color w:val="000000"/>
          <w:sz w:val="24"/>
          <w:szCs w:val="24"/>
        </w:rPr>
      </w:pPr>
      <w:proofErr w:type="gramStart"/>
      <w:r>
        <w:rPr>
          <w:rFonts w:ascii="Times New Roman" w:eastAsia="Arial Unicode MS" w:hAnsi="Times New Roman"/>
          <w:color w:val="000000"/>
          <w:sz w:val="24"/>
          <w:szCs w:val="24"/>
        </w:rPr>
        <w:t>and</w:t>
      </w:r>
      <w:proofErr w:type="gramEnd"/>
      <w:r>
        <w:rPr>
          <w:rFonts w:ascii="Times New Roman" w:eastAsia="Arial Unicode MS" w:hAnsi="Times New Roman"/>
          <w:color w:val="000000"/>
          <w:sz w:val="24"/>
          <w:szCs w:val="24"/>
        </w:rPr>
        <w:t xml:space="preserve"> her current activities as SGA President.</w:t>
      </w:r>
    </w:p>
    <w:p w:rsidR="00506864" w:rsidRDefault="00506864" w:rsidP="00506864">
      <w:pPr>
        <w:numPr>
          <w:ilvl w:val="0"/>
          <w:numId w:val="1"/>
        </w:numPr>
        <w:spacing w:after="0" w:line="240" w:lineRule="auto"/>
        <w:ind w:left="360"/>
        <w:jc w:val="right"/>
        <w:outlineLvl w:val="0"/>
        <w:rPr>
          <w:rFonts w:ascii="Times New Roman" w:eastAsia="Arial Unicode MS" w:hAnsi="Times New Roman"/>
          <w:b/>
          <w:color w:val="000000"/>
          <w:sz w:val="24"/>
          <w:szCs w:val="24"/>
        </w:rPr>
      </w:pPr>
      <w:r>
        <w:rPr>
          <w:rFonts w:ascii="Times New Roman" w:eastAsia="Arial Unicode MS" w:hAnsi="Times New Roman"/>
          <w:b/>
          <w:color w:val="000000"/>
          <w:sz w:val="24"/>
          <w:szCs w:val="24"/>
        </w:rPr>
        <w:t>Vice President’s Report</w:t>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t xml:space="preserve">     </w:t>
      </w:r>
      <w:r>
        <w:rPr>
          <w:rFonts w:ascii="Times New Roman" w:eastAsia="Arial Unicode MS" w:hAnsi="Times New Roman"/>
          <w:b/>
          <w:color w:val="000000"/>
          <w:sz w:val="24"/>
          <w:szCs w:val="24"/>
          <w:u w:val="single"/>
        </w:rPr>
        <w:t>Information Only</w:t>
      </w:r>
    </w:p>
    <w:p w:rsidR="00506864" w:rsidRDefault="00506864" w:rsidP="00506864">
      <w:pPr>
        <w:numPr>
          <w:ilvl w:val="0"/>
          <w:numId w:val="5"/>
        </w:numPr>
        <w:spacing w:after="0" w:line="240" w:lineRule="auto"/>
        <w:ind w:left="72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Vice President Lauren </w:t>
      </w:r>
      <w:proofErr w:type="spellStart"/>
      <w:r>
        <w:rPr>
          <w:rFonts w:ascii="Times New Roman" w:eastAsia="Arial Unicode MS" w:hAnsi="Times New Roman"/>
          <w:color w:val="000000"/>
          <w:sz w:val="24"/>
          <w:szCs w:val="24"/>
        </w:rPr>
        <w:t>Sio</w:t>
      </w:r>
      <w:proofErr w:type="spellEnd"/>
      <w:r>
        <w:rPr>
          <w:rFonts w:ascii="Times New Roman" w:eastAsia="Arial Unicode MS" w:hAnsi="Times New Roman"/>
          <w:color w:val="000000"/>
          <w:sz w:val="24"/>
          <w:szCs w:val="24"/>
        </w:rPr>
        <w:t xml:space="preserve"> will discuss current SGA events and her</w:t>
      </w:r>
    </w:p>
    <w:p w:rsidR="00506864" w:rsidRDefault="00506864" w:rsidP="00506864">
      <w:pPr>
        <w:spacing w:after="0"/>
        <w:ind w:left="360" w:firstLine="360"/>
        <w:outlineLvl w:val="0"/>
        <w:rPr>
          <w:rFonts w:ascii="Times New Roman" w:eastAsia="Arial Unicode MS" w:hAnsi="Times New Roman"/>
          <w:color w:val="000000"/>
          <w:sz w:val="24"/>
          <w:szCs w:val="24"/>
        </w:rPr>
      </w:pPr>
      <w:proofErr w:type="gramStart"/>
      <w:r>
        <w:rPr>
          <w:rFonts w:ascii="Times New Roman" w:eastAsia="Arial Unicode MS" w:hAnsi="Times New Roman"/>
          <w:color w:val="000000"/>
          <w:sz w:val="24"/>
          <w:szCs w:val="24"/>
        </w:rPr>
        <w:t>current</w:t>
      </w:r>
      <w:proofErr w:type="gramEnd"/>
      <w:r>
        <w:rPr>
          <w:rFonts w:ascii="Times New Roman" w:eastAsia="Arial Unicode MS" w:hAnsi="Times New Roman"/>
          <w:color w:val="000000"/>
          <w:sz w:val="24"/>
          <w:szCs w:val="24"/>
        </w:rPr>
        <w:t xml:space="preserve"> activities as SOLAR Programming Board Chair.</w:t>
      </w:r>
    </w:p>
    <w:p w:rsidR="00506864" w:rsidRDefault="00506864" w:rsidP="00506864">
      <w:pPr>
        <w:numPr>
          <w:ilvl w:val="0"/>
          <w:numId w:val="1"/>
        </w:numPr>
        <w:spacing w:after="0" w:line="240" w:lineRule="auto"/>
        <w:ind w:left="360"/>
        <w:jc w:val="right"/>
        <w:outlineLvl w:val="0"/>
        <w:rPr>
          <w:rFonts w:ascii="Times New Roman" w:eastAsia="Arial Unicode MS" w:hAnsi="Times New Roman"/>
          <w:b/>
          <w:color w:val="000000"/>
          <w:sz w:val="24"/>
          <w:szCs w:val="24"/>
        </w:rPr>
      </w:pPr>
      <w:r>
        <w:rPr>
          <w:rFonts w:ascii="Times New Roman" w:eastAsia="Arial Unicode MS" w:hAnsi="Times New Roman"/>
          <w:b/>
          <w:color w:val="000000"/>
          <w:sz w:val="24"/>
          <w:szCs w:val="24"/>
        </w:rPr>
        <w:t>Treasury Report</w:t>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t xml:space="preserve">  </w:t>
      </w:r>
      <w:r>
        <w:rPr>
          <w:rFonts w:ascii="Times New Roman" w:eastAsia="Arial Unicode MS" w:hAnsi="Times New Roman"/>
          <w:b/>
          <w:color w:val="000000"/>
          <w:sz w:val="24"/>
          <w:szCs w:val="24"/>
          <w:u w:val="single"/>
        </w:rPr>
        <w:t>For Possible Action</w:t>
      </w:r>
    </w:p>
    <w:p w:rsidR="00506864" w:rsidRDefault="00506864" w:rsidP="00506864">
      <w:pPr>
        <w:pStyle w:val="ListParagraph"/>
        <w:numPr>
          <w:ilvl w:val="0"/>
          <w:numId w:val="6"/>
        </w:numPr>
        <w:spacing w:after="0" w:line="240" w:lineRule="auto"/>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 xml:space="preserve">Vice President for Business Affairs Sonja </w:t>
      </w:r>
      <w:proofErr w:type="spellStart"/>
      <w:r>
        <w:rPr>
          <w:rFonts w:ascii="Times New Roman" w:eastAsia="Arial Unicode MS" w:hAnsi="Times New Roman"/>
          <w:color w:val="000000"/>
          <w:sz w:val="24"/>
          <w:szCs w:val="24"/>
        </w:rPr>
        <w:t>Sibert</w:t>
      </w:r>
      <w:proofErr w:type="spellEnd"/>
      <w:r>
        <w:rPr>
          <w:rFonts w:ascii="Times New Roman" w:eastAsia="Arial Unicode MS" w:hAnsi="Times New Roman"/>
          <w:color w:val="000000"/>
          <w:sz w:val="24"/>
          <w:szCs w:val="24"/>
        </w:rPr>
        <w:t xml:space="preserve"> will </w:t>
      </w:r>
    </w:p>
    <w:p w:rsidR="00506864" w:rsidRPr="00E826B9" w:rsidRDefault="00506864" w:rsidP="00506864">
      <w:pPr>
        <w:pStyle w:val="ListParagraph"/>
        <w:spacing w:after="0" w:line="240" w:lineRule="auto"/>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w:t>
      </w:r>
      <w:proofErr w:type="gramStart"/>
      <w:r>
        <w:rPr>
          <w:rFonts w:ascii="Times New Roman" w:eastAsia="Arial Unicode MS" w:hAnsi="Times New Roman"/>
          <w:color w:val="000000"/>
          <w:sz w:val="24"/>
          <w:szCs w:val="24"/>
        </w:rPr>
        <w:t>discuss</w:t>
      </w:r>
      <w:proofErr w:type="gramEnd"/>
      <w:r>
        <w:rPr>
          <w:rFonts w:ascii="Times New Roman" w:eastAsia="Arial Unicode MS" w:hAnsi="Times New Roman"/>
          <w:color w:val="000000"/>
          <w:sz w:val="24"/>
          <w:szCs w:val="24"/>
        </w:rPr>
        <w:t xml:space="preserve"> SGA’s Budget Report.</w:t>
      </w:r>
    </w:p>
    <w:p w:rsidR="00506864" w:rsidRDefault="00506864" w:rsidP="00506864">
      <w:pPr>
        <w:numPr>
          <w:ilvl w:val="0"/>
          <w:numId w:val="1"/>
        </w:numPr>
        <w:spacing w:after="0" w:line="240" w:lineRule="auto"/>
        <w:ind w:left="360"/>
        <w:jc w:val="right"/>
        <w:outlineLvl w:val="0"/>
        <w:rPr>
          <w:rFonts w:ascii="Times New Roman" w:eastAsia="Arial Unicode MS" w:hAnsi="Times New Roman"/>
          <w:b/>
          <w:color w:val="000000"/>
          <w:sz w:val="24"/>
          <w:szCs w:val="24"/>
        </w:rPr>
      </w:pPr>
      <w:r>
        <w:rPr>
          <w:rFonts w:ascii="Times New Roman" w:eastAsia="Arial Unicode MS" w:hAnsi="Times New Roman"/>
          <w:b/>
          <w:color w:val="000000"/>
          <w:sz w:val="24"/>
          <w:szCs w:val="24"/>
        </w:rPr>
        <w:t>Student Advocate’s Report</w:t>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t xml:space="preserve">     </w:t>
      </w:r>
      <w:r>
        <w:rPr>
          <w:rFonts w:ascii="Times New Roman" w:eastAsia="Arial Unicode MS" w:hAnsi="Times New Roman"/>
          <w:b/>
          <w:color w:val="000000"/>
          <w:sz w:val="24"/>
          <w:szCs w:val="24"/>
          <w:u w:val="single"/>
        </w:rPr>
        <w:t>Information Only</w:t>
      </w:r>
    </w:p>
    <w:p w:rsidR="00506864" w:rsidRDefault="00506864" w:rsidP="00506864">
      <w:pPr>
        <w:numPr>
          <w:ilvl w:val="0"/>
          <w:numId w:val="7"/>
        </w:numPr>
        <w:spacing w:after="0" w:line="240" w:lineRule="auto"/>
        <w:ind w:left="72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Student Advocate Adriana Mendez will discuss current GBC events</w:t>
      </w:r>
    </w:p>
    <w:p w:rsidR="00506864" w:rsidRDefault="00506864" w:rsidP="00506864">
      <w:pPr>
        <w:spacing w:after="0"/>
        <w:ind w:left="360" w:firstLine="360"/>
        <w:outlineLvl w:val="0"/>
        <w:rPr>
          <w:rFonts w:ascii="Times New Roman" w:eastAsia="Arial Unicode MS" w:hAnsi="Times New Roman"/>
          <w:color w:val="000000"/>
          <w:sz w:val="24"/>
          <w:szCs w:val="24"/>
        </w:rPr>
      </w:pPr>
      <w:proofErr w:type="gramStart"/>
      <w:r>
        <w:rPr>
          <w:rFonts w:ascii="Times New Roman" w:eastAsia="Arial Unicode MS" w:hAnsi="Times New Roman"/>
          <w:color w:val="000000"/>
          <w:sz w:val="24"/>
          <w:szCs w:val="24"/>
        </w:rPr>
        <w:t>and</w:t>
      </w:r>
      <w:proofErr w:type="gramEnd"/>
      <w:r>
        <w:rPr>
          <w:rFonts w:ascii="Times New Roman" w:eastAsia="Arial Unicode MS" w:hAnsi="Times New Roman"/>
          <w:color w:val="000000"/>
          <w:sz w:val="24"/>
          <w:szCs w:val="24"/>
        </w:rPr>
        <w:t xml:space="preserve"> items concerning SGA.</w:t>
      </w:r>
    </w:p>
    <w:p w:rsidR="00506864" w:rsidRDefault="00506864" w:rsidP="00506864">
      <w:pPr>
        <w:numPr>
          <w:ilvl w:val="0"/>
          <w:numId w:val="1"/>
        </w:numPr>
        <w:spacing w:after="0" w:line="240" w:lineRule="auto"/>
        <w:ind w:left="360"/>
        <w:jc w:val="right"/>
        <w:outlineLvl w:val="0"/>
        <w:rPr>
          <w:rFonts w:ascii="Times New Roman" w:eastAsia="Arial Unicode MS" w:hAnsi="Times New Roman"/>
          <w:b/>
          <w:color w:val="000000"/>
          <w:sz w:val="24"/>
          <w:szCs w:val="24"/>
        </w:rPr>
      </w:pPr>
      <w:r>
        <w:rPr>
          <w:rFonts w:ascii="Times New Roman" w:eastAsia="Arial Unicode MS" w:hAnsi="Times New Roman"/>
          <w:b/>
          <w:color w:val="000000"/>
          <w:sz w:val="24"/>
          <w:szCs w:val="24"/>
        </w:rPr>
        <w:t>Senator Reports</w:t>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t xml:space="preserve">     </w:t>
      </w:r>
      <w:r>
        <w:rPr>
          <w:rFonts w:ascii="Times New Roman" w:eastAsia="Arial Unicode MS" w:hAnsi="Times New Roman"/>
          <w:b/>
          <w:color w:val="000000"/>
          <w:sz w:val="24"/>
          <w:szCs w:val="24"/>
          <w:u w:val="single"/>
        </w:rPr>
        <w:t>Information Only</w:t>
      </w:r>
    </w:p>
    <w:p w:rsidR="00506864" w:rsidRDefault="00506864" w:rsidP="00506864">
      <w:pPr>
        <w:numPr>
          <w:ilvl w:val="0"/>
          <w:numId w:val="8"/>
        </w:numPr>
        <w:spacing w:after="0" w:line="240" w:lineRule="auto"/>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Battle Mountain</w:t>
      </w:r>
    </w:p>
    <w:p w:rsidR="00506864" w:rsidRDefault="00506864" w:rsidP="00506864">
      <w:pPr>
        <w:numPr>
          <w:ilvl w:val="0"/>
          <w:numId w:val="8"/>
        </w:numPr>
        <w:spacing w:after="0" w:line="240" w:lineRule="auto"/>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lastRenderedPageBreak/>
        <w:t>Elko</w:t>
      </w:r>
    </w:p>
    <w:p w:rsidR="00506864" w:rsidRDefault="00506864" w:rsidP="00506864">
      <w:pPr>
        <w:numPr>
          <w:ilvl w:val="0"/>
          <w:numId w:val="8"/>
        </w:numPr>
        <w:spacing w:after="0" w:line="240" w:lineRule="auto"/>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Ely</w:t>
      </w:r>
    </w:p>
    <w:p w:rsidR="00506864" w:rsidRDefault="00506864" w:rsidP="00506864">
      <w:pPr>
        <w:numPr>
          <w:ilvl w:val="0"/>
          <w:numId w:val="8"/>
        </w:numPr>
        <w:spacing w:after="0" w:line="240" w:lineRule="auto"/>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Pahrump</w:t>
      </w:r>
    </w:p>
    <w:p w:rsidR="00506864" w:rsidRDefault="00506864" w:rsidP="00506864">
      <w:pPr>
        <w:numPr>
          <w:ilvl w:val="0"/>
          <w:numId w:val="8"/>
        </w:numPr>
        <w:spacing w:after="0" w:line="240" w:lineRule="auto"/>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Winnemucca</w:t>
      </w:r>
    </w:p>
    <w:p w:rsidR="00506864" w:rsidRDefault="00506864" w:rsidP="00506864">
      <w:pPr>
        <w:numPr>
          <w:ilvl w:val="0"/>
          <w:numId w:val="1"/>
        </w:numPr>
        <w:spacing w:after="0" w:line="240" w:lineRule="auto"/>
        <w:outlineLvl w:val="0"/>
        <w:rPr>
          <w:rFonts w:ascii="Times New Roman" w:eastAsia="Arial Unicode MS" w:hAnsi="Times New Roman"/>
          <w:b/>
          <w:color w:val="000000"/>
          <w:sz w:val="24"/>
          <w:szCs w:val="24"/>
        </w:rPr>
      </w:pPr>
      <w:r>
        <w:rPr>
          <w:rFonts w:ascii="Times New Roman" w:eastAsia="Arial Unicode MS" w:hAnsi="Times New Roman"/>
          <w:b/>
          <w:color w:val="000000"/>
          <w:sz w:val="24"/>
          <w:szCs w:val="24"/>
        </w:rPr>
        <w:t xml:space="preserve">Unfinished Business         </w:t>
      </w:r>
      <w:r>
        <w:rPr>
          <w:rFonts w:ascii="Times New Roman" w:eastAsia="Times New Roman" w:hAnsi="Times New Roman"/>
          <w:b/>
          <w:color w:val="222222"/>
          <w:sz w:val="24"/>
          <w:szCs w:val="24"/>
          <w:shd w:val="clear" w:color="auto" w:fill="FFFFFF"/>
        </w:rPr>
        <w:t xml:space="preserve">                                                            </w:t>
      </w:r>
      <w:r>
        <w:rPr>
          <w:rFonts w:ascii="Times New Roman" w:eastAsia="Arial Unicode MS" w:hAnsi="Times New Roman"/>
          <w:b/>
          <w:color w:val="000000"/>
          <w:sz w:val="24"/>
          <w:szCs w:val="24"/>
        </w:rPr>
        <w:tab/>
      </w:r>
    </w:p>
    <w:p w:rsidR="00506864" w:rsidRDefault="00506864" w:rsidP="00506864">
      <w:pPr>
        <w:numPr>
          <w:ilvl w:val="0"/>
          <w:numId w:val="1"/>
        </w:numPr>
        <w:spacing w:after="0" w:line="240" w:lineRule="auto"/>
        <w:outlineLvl w:val="0"/>
        <w:rPr>
          <w:rFonts w:ascii="Times New Roman" w:eastAsia="Arial Unicode MS" w:hAnsi="Times New Roman"/>
          <w:b/>
          <w:color w:val="000000"/>
          <w:sz w:val="24"/>
          <w:szCs w:val="24"/>
        </w:rPr>
      </w:pPr>
      <w:r>
        <w:rPr>
          <w:rFonts w:ascii="Times New Roman" w:eastAsia="Arial Unicode MS" w:hAnsi="Times New Roman"/>
          <w:b/>
          <w:color w:val="000000"/>
          <w:sz w:val="24"/>
          <w:szCs w:val="24"/>
        </w:rPr>
        <w:t>New Bu</w:t>
      </w:r>
      <w:r>
        <w:rPr>
          <w:rFonts w:ascii="Times New Roman" w:eastAsia="Times New Roman" w:hAnsi="Times New Roman"/>
          <w:b/>
          <w:color w:val="222222"/>
          <w:sz w:val="24"/>
          <w:szCs w:val="24"/>
          <w:shd w:val="clear" w:color="auto" w:fill="FFFFFF"/>
        </w:rPr>
        <w:t>siness</w:t>
      </w:r>
      <w:r>
        <w:rPr>
          <w:rFonts w:ascii="Times New Roman" w:eastAsia="Arial Unicode MS" w:hAnsi="Times New Roman"/>
          <w:b/>
          <w:color w:val="000000"/>
          <w:sz w:val="24"/>
          <w:szCs w:val="24"/>
        </w:rPr>
        <w:t xml:space="preserve"> </w:t>
      </w:r>
    </w:p>
    <w:p w:rsidR="00506864" w:rsidRPr="00506864" w:rsidRDefault="00506864" w:rsidP="00506864">
      <w:pPr>
        <w:pStyle w:val="ListParagraph"/>
        <w:numPr>
          <w:ilvl w:val="0"/>
          <w:numId w:val="9"/>
        </w:numPr>
        <w:spacing w:after="0" w:line="240" w:lineRule="auto"/>
        <w:outlineLvl w:val="0"/>
        <w:rPr>
          <w:rFonts w:ascii="Times New Roman" w:eastAsia="Arial Unicode MS" w:hAnsi="Times New Roman"/>
          <w:color w:val="000000"/>
          <w:sz w:val="24"/>
          <w:szCs w:val="24"/>
          <w:u w:val="single"/>
        </w:rPr>
      </w:pPr>
      <w:r>
        <w:rPr>
          <w:rFonts w:ascii="Times New Roman" w:eastAsia="Arial Unicode MS" w:hAnsi="Times New Roman"/>
          <w:b/>
          <w:color w:val="000000"/>
          <w:sz w:val="24"/>
          <w:szCs w:val="24"/>
        </w:rPr>
        <w:t>Mag</w:t>
      </w:r>
      <w:r w:rsidR="008B5C45">
        <w:rPr>
          <w:rFonts w:ascii="Times New Roman" w:eastAsia="Arial Unicode MS" w:hAnsi="Times New Roman"/>
          <w:b/>
          <w:color w:val="000000"/>
          <w:sz w:val="24"/>
          <w:szCs w:val="24"/>
        </w:rPr>
        <w:t>ic t</w:t>
      </w:r>
      <w:r>
        <w:rPr>
          <w:rFonts w:ascii="Times New Roman" w:eastAsia="Arial Unicode MS" w:hAnsi="Times New Roman"/>
          <w:b/>
          <w:color w:val="000000"/>
          <w:sz w:val="24"/>
          <w:szCs w:val="24"/>
        </w:rPr>
        <w:t>he Gathering Pre-Built Deck Tournament</w:t>
      </w:r>
      <w:r>
        <w:rPr>
          <w:rFonts w:ascii="Times New Roman" w:eastAsia="Arial Unicode MS" w:hAnsi="Times New Roman"/>
          <w:b/>
          <w:color w:val="000000"/>
          <w:sz w:val="24"/>
          <w:szCs w:val="24"/>
        </w:rPr>
        <w:tab/>
      </w:r>
      <w:r w:rsidRPr="00506864">
        <w:rPr>
          <w:rFonts w:ascii="Times New Roman" w:eastAsia="Arial Unicode MS" w:hAnsi="Times New Roman"/>
          <w:b/>
          <w:color w:val="000000"/>
          <w:sz w:val="24"/>
          <w:szCs w:val="24"/>
        </w:rPr>
        <w:tab/>
      </w:r>
      <w:r w:rsidRPr="00506864">
        <w:rPr>
          <w:rFonts w:ascii="Times New Roman" w:eastAsia="Arial Unicode MS" w:hAnsi="Times New Roman"/>
          <w:b/>
          <w:color w:val="000000"/>
          <w:sz w:val="24"/>
          <w:szCs w:val="24"/>
          <w:u w:val="single"/>
        </w:rPr>
        <w:t>For Possible Action</w:t>
      </w:r>
    </w:p>
    <w:p w:rsidR="004C62D2" w:rsidRDefault="008B5C45" w:rsidP="00506864">
      <w:pPr>
        <w:pStyle w:val="ListParagraph"/>
        <w:spacing w:after="0" w:line="240" w:lineRule="auto"/>
        <w:ind w:left="108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Bryce Powell requests a </w:t>
      </w:r>
      <w:r w:rsidR="00506864">
        <w:rPr>
          <w:rFonts w:ascii="Times New Roman" w:eastAsia="Arial Unicode MS" w:hAnsi="Times New Roman"/>
          <w:color w:val="000000"/>
          <w:sz w:val="24"/>
          <w:szCs w:val="24"/>
        </w:rPr>
        <w:t xml:space="preserve">cap of $50.00 to purchase </w:t>
      </w:r>
    </w:p>
    <w:p w:rsidR="004C62D2" w:rsidRDefault="00506864" w:rsidP="00506864">
      <w:pPr>
        <w:pStyle w:val="ListParagraph"/>
        <w:spacing w:after="0" w:line="240" w:lineRule="auto"/>
        <w:ind w:left="1080"/>
        <w:outlineLvl w:val="0"/>
        <w:rPr>
          <w:rFonts w:ascii="Times New Roman" w:eastAsia="Arial Unicode MS" w:hAnsi="Times New Roman"/>
          <w:color w:val="000000"/>
          <w:sz w:val="24"/>
          <w:szCs w:val="24"/>
        </w:rPr>
      </w:pPr>
      <w:proofErr w:type="gramStart"/>
      <w:r>
        <w:rPr>
          <w:rFonts w:ascii="Times New Roman" w:eastAsia="Arial Unicode MS" w:hAnsi="Times New Roman"/>
          <w:color w:val="000000"/>
          <w:sz w:val="24"/>
          <w:szCs w:val="24"/>
        </w:rPr>
        <w:t>prizes</w:t>
      </w:r>
      <w:proofErr w:type="gramEnd"/>
      <w:r>
        <w:rPr>
          <w:rFonts w:ascii="Times New Roman" w:eastAsia="Arial Unicode MS" w:hAnsi="Times New Roman"/>
          <w:color w:val="000000"/>
          <w:sz w:val="24"/>
          <w:szCs w:val="24"/>
        </w:rPr>
        <w:t xml:space="preserve">, and a cap of $50.00 to purchase snack for the </w:t>
      </w:r>
    </w:p>
    <w:p w:rsidR="004C62D2" w:rsidRDefault="00506864" w:rsidP="00506864">
      <w:pPr>
        <w:pStyle w:val="ListParagraph"/>
        <w:spacing w:after="0" w:line="240" w:lineRule="auto"/>
        <w:ind w:left="108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Magic </w:t>
      </w:r>
      <w:r w:rsidR="008B5C45">
        <w:rPr>
          <w:rFonts w:ascii="Times New Roman" w:eastAsia="Arial Unicode MS" w:hAnsi="Times New Roman"/>
          <w:color w:val="000000"/>
          <w:sz w:val="24"/>
          <w:szCs w:val="24"/>
        </w:rPr>
        <w:t>the</w:t>
      </w:r>
      <w:r>
        <w:rPr>
          <w:rFonts w:ascii="Times New Roman" w:eastAsia="Arial Unicode MS" w:hAnsi="Times New Roman"/>
          <w:color w:val="000000"/>
          <w:sz w:val="24"/>
          <w:szCs w:val="24"/>
        </w:rPr>
        <w:t xml:space="preserve"> Gathering Pre-Built Deck Tournament to</w:t>
      </w:r>
    </w:p>
    <w:p w:rsidR="00506864" w:rsidRDefault="00506864" w:rsidP="00506864">
      <w:pPr>
        <w:pStyle w:val="ListParagraph"/>
        <w:spacing w:after="0" w:line="240" w:lineRule="auto"/>
        <w:ind w:left="108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w:t>
      </w:r>
      <w:proofErr w:type="gramStart"/>
      <w:r>
        <w:rPr>
          <w:rFonts w:ascii="Times New Roman" w:eastAsia="Arial Unicode MS" w:hAnsi="Times New Roman"/>
          <w:color w:val="000000"/>
          <w:sz w:val="24"/>
          <w:szCs w:val="24"/>
        </w:rPr>
        <w:t>be</w:t>
      </w:r>
      <w:proofErr w:type="gramEnd"/>
      <w:r>
        <w:rPr>
          <w:rFonts w:ascii="Times New Roman" w:eastAsia="Arial Unicode MS" w:hAnsi="Times New Roman"/>
          <w:color w:val="000000"/>
          <w:sz w:val="24"/>
          <w:szCs w:val="24"/>
        </w:rPr>
        <w:t xml:space="preserve"> held at the Elko Campus on November 20</w:t>
      </w:r>
      <w:r w:rsidRPr="00506864">
        <w:rPr>
          <w:rFonts w:ascii="Times New Roman" w:eastAsia="Arial Unicode MS" w:hAnsi="Times New Roman"/>
          <w:color w:val="000000"/>
          <w:sz w:val="24"/>
          <w:szCs w:val="24"/>
          <w:vertAlign w:val="superscript"/>
        </w:rPr>
        <w:t>th</w:t>
      </w:r>
      <w:r>
        <w:rPr>
          <w:rFonts w:ascii="Times New Roman" w:eastAsia="Arial Unicode MS" w:hAnsi="Times New Roman"/>
          <w:color w:val="000000"/>
          <w:sz w:val="24"/>
          <w:szCs w:val="24"/>
        </w:rPr>
        <w:t>, 2015.</w:t>
      </w:r>
    </w:p>
    <w:p w:rsidR="00506864" w:rsidRPr="008B5C45" w:rsidRDefault="008B5C45" w:rsidP="00506864">
      <w:pPr>
        <w:pStyle w:val="ListParagraph"/>
        <w:numPr>
          <w:ilvl w:val="0"/>
          <w:numId w:val="9"/>
        </w:numPr>
        <w:spacing w:after="0" w:line="240" w:lineRule="auto"/>
        <w:outlineLvl w:val="0"/>
        <w:rPr>
          <w:rFonts w:ascii="Times New Roman" w:eastAsia="Arial Unicode MS" w:hAnsi="Times New Roman"/>
          <w:color w:val="000000"/>
          <w:sz w:val="24"/>
          <w:szCs w:val="24"/>
        </w:rPr>
      </w:pPr>
      <w:r w:rsidRPr="008B5C45">
        <w:rPr>
          <w:rFonts w:ascii="Times New Roman" w:eastAsia="Arial Unicode MS" w:hAnsi="Times New Roman"/>
          <w:b/>
          <w:color w:val="000000"/>
          <w:sz w:val="24"/>
          <w:szCs w:val="24"/>
        </w:rPr>
        <w:t>Documentary Film Project</w:t>
      </w:r>
      <w:r>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r>
      <w:r>
        <w:rPr>
          <w:rFonts w:ascii="Times New Roman" w:eastAsia="Arial Unicode MS" w:hAnsi="Times New Roman"/>
          <w:color w:val="000000"/>
          <w:sz w:val="24"/>
          <w:szCs w:val="24"/>
        </w:rPr>
        <w:tab/>
        <w:t xml:space="preserve">   </w:t>
      </w:r>
      <w:r>
        <w:rPr>
          <w:rFonts w:ascii="Times New Roman" w:eastAsia="Arial Unicode MS" w:hAnsi="Times New Roman"/>
          <w:b/>
          <w:color w:val="000000"/>
          <w:sz w:val="24"/>
          <w:szCs w:val="24"/>
          <w:u w:val="single"/>
        </w:rPr>
        <w:t>Information Only</w:t>
      </w:r>
    </w:p>
    <w:p w:rsidR="004C62D2" w:rsidRDefault="008B5C45" w:rsidP="008B5C45">
      <w:pPr>
        <w:pStyle w:val="ListParagraph"/>
        <w:spacing w:after="0" w:line="240" w:lineRule="auto"/>
        <w:ind w:left="108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Lynne Owens and Dr. Josh Webster would like to </w:t>
      </w:r>
    </w:p>
    <w:p w:rsidR="004C62D2" w:rsidRDefault="008B5C45" w:rsidP="008B5C45">
      <w:pPr>
        <w:pStyle w:val="ListParagraph"/>
        <w:spacing w:after="0" w:line="240" w:lineRule="auto"/>
        <w:ind w:left="1080"/>
        <w:outlineLvl w:val="0"/>
        <w:rPr>
          <w:rFonts w:ascii="Times New Roman" w:eastAsia="Arial Unicode MS" w:hAnsi="Times New Roman"/>
          <w:color w:val="000000"/>
          <w:sz w:val="24"/>
          <w:szCs w:val="24"/>
        </w:rPr>
      </w:pPr>
      <w:proofErr w:type="gramStart"/>
      <w:r>
        <w:rPr>
          <w:rFonts w:ascii="Times New Roman" w:eastAsia="Arial Unicode MS" w:hAnsi="Times New Roman"/>
          <w:color w:val="000000"/>
          <w:sz w:val="24"/>
          <w:szCs w:val="24"/>
        </w:rPr>
        <w:t>inform</w:t>
      </w:r>
      <w:proofErr w:type="gramEnd"/>
      <w:r>
        <w:rPr>
          <w:rFonts w:ascii="Times New Roman" w:eastAsia="Arial Unicode MS" w:hAnsi="Times New Roman"/>
          <w:color w:val="000000"/>
          <w:sz w:val="24"/>
          <w:szCs w:val="24"/>
        </w:rPr>
        <w:t xml:space="preserve"> SGA that they will be to work on a documentary </w:t>
      </w:r>
    </w:p>
    <w:p w:rsidR="008B5C45" w:rsidRDefault="008B5C45" w:rsidP="008B5C45">
      <w:pPr>
        <w:pStyle w:val="ListParagraph"/>
        <w:spacing w:after="0" w:line="240" w:lineRule="auto"/>
        <w:ind w:left="1080"/>
        <w:outlineLvl w:val="0"/>
        <w:rPr>
          <w:rFonts w:ascii="Times New Roman" w:eastAsia="Arial Unicode MS" w:hAnsi="Times New Roman"/>
          <w:color w:val="000000"/>
          <w:sz w:val="24"/>
          <w:szCs w:val="24"/>
        </w:rPr>
      </w:pPr>
      <w:proofErr w:type="gramStart"/>
      <w:r>
        <w:rPr>
          <w:rFonts w:ascii="Times New Roman" w:eastAsia="Arial Unicode MS" w:hAnsi="Times New Roman"/>
          <w:color w:val="000000"/>
          <w:sz w:val="24"/>
          <w:szCs w:val="24"/>
        </w:rPr>
        <w:t>film</w:t>
      </w:r>
      <w:proofErr w:type="gramEnd"/>
      <w:r>
        <w:rPr>
          <w:rFonts w:ascii="Times New Roman" w:eastAsia="Arial Unicode MS" w:hAnsi="Times New Roman"/>
          <w:color w:val="000000"/>
          <w:sz w:val="24"/>
          <w:szCs w:val="24"/>
        </w:rPr>
        <w:t xml:space="preserve"> project with GBC student clubs.</w:t>
      </w:r>
    </w:p>
    <w:p w:rsidR="008B5C45" w:rsidRPr="008B5C45" w:rsidRDefault="008B5C45" w:rsidP="008B5C45">
      <w:pPr>
        <w:pStyle w:val="ListParagraph"/>
        <w:numPr>
          <w:ilvl w:val="0"/>
          <w:numId w:val="9"/>
        </w:numPr>
        <w:spacing w:after="0" w:line="240" w:lineRule="auto"/>
        <w:outlineLvl w:val="0"/>
        <w:rPr>
          <w:rFonts w:ascii="Times New Roman" w:eastAsia="Arial Unicode MS" w:hAnsi="Times New Roman"/>
          <w:b/>
          <w:color w:val="000000"/>
          <w:sz w:val="24"/>
          <w:szCs w:val="24"/>
        </w:rPr>
      </w:pPr>
      <w:r w:rsidRPr="008B5C45">
        <w:rPr>
          <w:rFonts w:ascii="Times New Roman" w:eastAsia="Arial Unicode MS" w:hAnsi="Times New Roman"/>
          <w:b/>
          <w:color w:val="000000"/>
          <w:sz w:val="24"/>
          <w:szCs w:val="24"/>
        </w:rPr>
        <w:t>Elko- Reimbursement to Lynn Mahlberg’s Host Account</w:t>
      </w:r>
      <w:r>
        <w:rPr>
          <w:rFonts w:ascii="Times New Roman" w:eastAsia="Arial Unicode MS" w:hAnsi="Times New Roman"/>
          <w:b/>
          <w:color w:val="000000"/>
          <w:sz w:val="24"/>
          <w:szCs w:val="24"/>
        </w:rPr>
        <w:tab/>
      </w:r>
      <w:r w:rsidRPr="008B5C45">
        <w:rPr>
          <w:rFonts w:ascii="Times New Roman" w:eastAsia="Arial Unicode MS" w:hAnsi="Times New Roman"/>
          <w:b/>
          <w:color w:val="000000"/>
          <w:sz w:val="24"/>
          <w:szCs w:val="24"/>
          <w:u w:val="single"/>
        </w:rPr>
        <w:t xml:space="preserve"> </w:t>
      </w:r>
      <w:r w:rsidRPr="00506864">
        <w:rPr>
          <w:rFonts w:ascii="Times New Roman" w:eastAsia="Arial Unicode MS" w:hAnsi="Times New Roman"/>
          <w:b/>
          <w:color w:val="000000"/>
          <w:sz w:val="24"/>
          <w:szCs w:val="24"/>
          <w:u w:val="single"/>
        </w:rPr>
        <w:t>For Possible Action</w:t>
      </w:r>
    </w:p>
    <w:p w:rsidR="004C62D2" w:rsidRDefault="008B5C45" w:rsidP="008B5C45">
      <w:pPr>
        <w:pStyle w:val="ListParagraph"/>
        <w:spacing w:after="0" w:line="240" w:lineRule="auto"/>
        <w:ind w:left="108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President Saili requests the reimbursement</w:t>
      </w:r>
      <w:r w:rsidR="004C62D2">
        <w:rPr>
          <w:rFonts w:ascii="Times New Roman" w:eastAsia="Arial Unicode MS" w:hAnsi="Times New Roman"/>
          <w:color w:val="000000"/>
          <w:sz w:val="24"/>
          <w:szCs w:val="24"/>
        </w:rPr>
        <w:t xml:space="preserve"> of </w:t>
      </w:r>
    </w:p>
    <w:p w:rsidR="004C62D2" w:rsidRDefault="004C62D2" w:rsidP="004C62D2">
      <w:pPr>
        <w:pStyle w:val="ListParagraph"/>
        <w:spacing w:after="0" w:line="240" w:lineRule="auto"/>
        <w:ind w:left="108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$190.00</w:t>
      </w:r>
      <w:r w:rsidR="008B5C45">
        <w:rPr>
          <w:rFonts w:ascii="Times New Roman" w:eastAsia="Arial Unicode MS" w:hAnsi="Times New Roman"/>
          <w:color w:val="000000"/>
          <w:sz w:val="24"/>
          <w:szCs w:val="24"/>
        </w:rPr>
        <w:t xml:space="preserve"> to Lynn </w:t>
      </w:r>
      <w:r w:rsidR="008B5C45" w:rsidRPr="004C62D2">
        <w:rPr>
          <w:rFonts w:ascii="Times New Roman" w:eastAsia="Arial Unicode MS" w:hAnsi="Times New Roman"/>
          <w:color w:val="000000"/>
          <w:sz w:val="24"/>
          <w:szCs w:val="24"/>
        </w:rPr>
        <w:t>Malhberg’s Host Account that</w:t>
      </w:r>
    </w:p>
    <w:p w:rsidR="004C62D2" w:rsidRPr="004C62D2" w:rsidRDefault="008B5C45" w:rsidP="004C62D2">
      <w:pPr>
        <w:pStyle w:val="ListParagraph"/>
        <w:spacing w:after="0" w:line="240" w:lineRule="auto"/>
        <w:ind w:left="1080"/>
        <w:outlineLvl w:val="0"/>
        <w:rPr>
          <w:rFonts w:ascii="Times New Roman" w:eastAsia="Arial Unicode MS" w:hAnsi="Times New Roman"/>
          <w:color w:val="000000"/>
          <w:sz w:val="24"/>
          <w:szCs w:val="24"/>
        </w:rPr>
      </w:pPr>
      <w:r w:rsidRPr="004C62D2">
        <w:rPr>
          <w:rFonts w:ascii="Times New Roman" w:eastAsia="Arial Unicode MS" w:hAnsi="Times New Roman"/>
          <w:color w:val="000000"/>
          <w:sz w:val="24"/>
          <w:szCs w:val="24"/>
        </w:rPr>
        <w:t xml:space="preserve"> </w:t>
      </w:r>
      <w:proofErr w:type="gramStart"/>
      <w:r w:rsidRPr="004C62D2">
        <w:rPr>
          <w:rFonts w:ascii="Times New Roman" w:eastAsia="Arial Unicode MS" w:hAnsi="Times New Roman"/>
          <w:color w:val="000000"/>
          <w:sz w:val="24"/>
          <w:szCs w:val="24"/>
        </w:rPr>
        <w:t>covered</w:t>
      </w:r>
      <w:proofErr w:type="gramEnd"/>
      <w:r w:rsidRPr="004C62D2">
        <w:rPr>
          <w:rFonts w:ascii="Times New Roman" w:eastAsia="Arial Unicode MS" w:hAnsi="Times New Roman"/>
          <w:color w:val="000000"/>
          <w:sz w:val="24"/>
          <w:szCs w:val="24"/>
        </w:rPr>
        <w:t xml:space="preserve"> the costs for</w:t>
      </w:r>
    </w:p>
    <w:p w:rsidR="008B5C45" w:rsidRDefault="008B5C45" w:rsidP="008B5C45">
      <w:pPr>
        <w:pStyle w:val="ListParagraph"/>
        <w:spacing w:after="0" w:line="240" w:lineRule="auto"/>
        <w:ind w:left="108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Breakfast Bolt.</w:t>
      </w:r>
    </w:p>
    <w:p w:rsidR="008B5C45" w:rsidRDefault="008B5C45" w:rsidP="008B5C45">
      <w:pPr>
        <w:pStyle w:val="ListParagraph"/>
        <w:numPr>
          <w:ilvl w:val="0"/>
          <w:numId w:val="9"/>
        </w:numPr>
        <w:spacing w:after="0" w:line="240" w:lineRule="auto"/>
        <w:outlineLvl w:val="0"/>
        <w:rPr>
          <w:rFonts w:ascii="Times New Roman" w:eastAsia="Arial Unicode MS" w:hAnsi="Times New Roman"/>
          <w:color w:val="000000"/>
          <w:sz w:val="24"/>
          <w:szCs w:val="24"/>
        </w:rPr>
      </w:pPr>
      <w:r w:rsidRPr="004C62D2">
        <w:rPr>
          <w:rFonts w:ascii="Times New Roman" w:eastAsia="Arial Unicode MS" w:hAnsi="Times New Roman"/>
          <w:b/>
          <w:color w:val="000000"/>
          <w:sz w:val="24"/>
          <w:szCs w:val="24"/>
        </w:rPr>
        <w:t xml:space="preserve">Pahrump- Replacement of </w:t>
      </w:r>
      <w:r w:rsidR="004C62D2" w:rsidRPr="004C62D2">
        <w:rPr>
          <w:rFonts w:ascii="Times New Roman" w:eastAsia="Arial Unicode MS" w:hAnsi="Times New Roman"/>
          <w:b/>
          <w:color w:val="000000"/>
          <w:sz w:val="24"/>
          <w:szCs w:val="24"/>
        </w:rPr>
        <w:t>Equipment</w:t>
      </w:r>
      <w:r w:rsidR="004C62D2">
        <w:rPr>
          <w:rFonts w:ascii="Times New Roman" w:eastAsia="Arial Unicode MS" w:hAnsi="Times New Roman"/>
          <w:color w:val="000000"/>
          <w:sz w:val="24"/>
          <w:szCs w:val="24"/>
        </w:rPr>
        <w:tab/>
      </w:r>
      <w:r w:rsidR="004C62D2">
        <w:rPr>
          <w:rFonts w:ascii="Times New Roman" w:eastAsia="Arial Unicode MS" w:hAnsi="Times New Roman"/>
          <w:color w:val="000000"/>
          <w:sz w:val="24"/>
          <w:szCs w:val="24"/>
        </w:rPr>
        <w:tab/>
      </w:r>
      <w:r w:rsidR="004C62D2">
        <w:rPr>
          <w:rFonts w:ascii="Times New Roman" w:eastAsia="Arial Unicode MS" w:hAnsi="Times New Roman"/>
          <w:color w:val="000000"/>
          <w:sz w:val="24"/>
          <w:szCs w:val="24"/>
        </w:rPr>
        <w:tab/>
      </w:r>
      <w:r w:rsidR="004C62D2">
        <w:rPr>
          <w:rFonts w:ascii="Times New Roman" w:eastAsia="Arial Unicode MS" w:hAnsi="Times New Roman"/>
          <w:color w:val="000000"/>
          <w:sz w:val="24"/>
          <w:szCs w:val="24"/>
        </w:rPr>
        <w:tab/>
      </w:r>
      <w:r>
        <w:rPr>
          <w:rFonts w:ascii="Times New Roman" w:eastAsia="Arial Unicode MS" w:hAnsi="Times New Roman"/>
          <w:color w:val="000000"/>
          <w:sz w:val="24"/>
          <w:szCs w:val="24"/>
        </w:rPr>
        <w:t>t</w:t>
      </w:r>
      <w:r w:rsidR="004C62D2" w:rsidRPr="004C62D2">
        <w:rPr>
          <w:rFonts w:ascii="Times New Roman" w:eastAsia="Arial Unicode MS" w:hAnsi="Times New Roman"/>
          <w:b/>
          <w:color w:val="000000"/>
          <w:sz w:val="24"/>
          <w:szCs w:val="24"/>
          <w:u w:val="single"/>
        </w:rPr>
        <w:t xml:space="preserve"> </w:t>
      </w:r>
      <w:r w:rsidR="004C62D2" w:rsidRPr="00506864">
        <w:rPr>
          <w:rFonts w:ascii="Times New Roman" w:eastAsia="Arial Unicode MS" w:hAnsi="Times New Roman"/>
          <w:b/>
          <w:color w:val="000000"/>
          <w:sz w:val="24"/>
          <w:szCs w:val="24"/>
          <w:u w:val="single"/>
        </w:rPr>
        <w:t>For Possible Action</w:t>
      </w:r>
    </w:p>
    <w:p w:rsidR="004C62D2" w:rsidRDefault="008B5C45" w:rsidP="008B5C45">
      <w:pPr>
        <w:pStyle w:val="ListParagraph"/>
        <w:spacing w:after="0" w:line="240" w:lineRule="auto"/>
        <w:ind w:left="108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Senator Lop</w:t>
      </w:r>
      <w:r w:rsidR="004C62D2">
        <w:rPr>
          <w:rFonts w:ascii="Times New Roman" w:eastAsia="Arial Unicode MS" w:hAnsi="Times New Roman"/>
          <w:color w:val="000000"/>
          <w:sz w:val="24"/>
          <w:szCs w:val="24"/>
        </w:rPr>
        <w:t>ez requests a cap of $100.00 to</w:t>
      </w:r>
    </w:p>
    <w:p w:rsidR="004C62D2" w:rsidRDefault="00CE139B" w:rsidP="008B5C45">
      <w:pPr>
        <w:pStyle w:val="ListParagraph"/>
        <w:spacing w:after="0" w:line="240" w:lineRule="auto"/>
        <w:ind w:left="1080"/>
        <w:outlineLvl w:val="0"/>
        <w:rPr>
          <w:rFonts w:ascii="Times New Roman" w:eastAsia="Arial Unicode MS" w:hAnsi="Times New Roman"/>
          <w:color w:val="000000"/>
          <w:sz w:val="24"/>
          <w:szCs w:val="24"/>
        </w:rPr>
      </w:pPr>
      <w:proofErr w:type="gramStart"/>
      <w:r>
        <w:rPr>
          <w:rFonts w:ascii="Times New Roman" w:eastAsia="Arial Unicode MS" w:hAnsi="Times New Roman"/>
          <w:color w:val="000000"/>
          <w:sz w:val="24"/>
          <w:szCs w:val="24"/>
        </w:rPr>
        <w:t>replace</w:t>
      </w:r>
      <w:proofErr w:type="gramEnd"/>
      <w:r>
        <w:rPr>
          <w:rFonts w:ascii="Times New Roman" w:eastAsia="Arial Unicode MS" w:hAnsi="Times New Roman"/>
          <w:color w:val="000000"/>
          <w:sz w:val="24"/>
          <w:szCs w:val="24"/>
        </w:rPr>
        <w:t xml:space="preserve"> the Coffee Pot and the sugar/cream</w:t>
      </w:r>
    </w:p>
    <w:p w:rsidR="004C62D2" w:rsidRDefault="00CE139B" w:rsidP="008B5C45">
      <w:pPr>
        <w:pStyle w:val="ListParagraph"/>
        <w:spacing w:after="0" w:line="240" w:lineRule="auto"/>
        <w:ind w:left="108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w:t>
      </w:r>
      <w:proofErr w:type="gramStart"/>
      <w:r>
        <w:rPr>
          <w:rFonts w:ascii="Times New Roman" w:eastAsia="Arial Unicode MS" w:hAnsi="Times New Roman"/>
          <w:color w:val="000000"/>
          <w:sz w:val="24"/>
          <w:szCs w:val="24"/>
        </w:rPr>
        <w:t>dispensers</w:t>
      </w:r>
      <w:proofErr w:type="gramEnd"/>
      <w:r>
        <w:rPr>
          <w:rFonts w:ascii="Times New Roman" w:eastAsia="Arial Unicode MS" w:hAnsi="Times New Roman"/>
          <w:color w:val="000000"/>
          <w:sz w:val="24"/>
          <w:szCs w:val="24"/>
        </w:rPr>
        <w:t xml:space="preserve"> and a popcorn machine for the</w:t>
      </w:r>
    </w:p>
    <w:p w:rsidR="008B5C45" w:rsidRDefault="00CE139B" w:rsidP="008B5C45">
      <w:pPr>
        <w:pStyle w:val="ListParagraph"/>
        <w:spacing w:after="0" w:line="240" w:lineRule="auto"/>
        <w:ind w:left="108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w:t>
      </w:r>
      <w:proofErr w:type="gramStart"/>
      <w:r>
        <w:rPr>
          <w:rFonts w:ascii="Times New Roman" w:eastAsia="Arial Unicode MS" w:hAnsi="Times New Roman"/>
          <w:color w:val="000000"/>
          <w:sz w:val="24"/>
          <w:szCs w:val="24"/>
        </w:rPr>
        <w:t>upcoming</w:t>
      </w:r>
      <w:proofErr w:type="gramEnd"/>
      <w:r>
        <w:rPr>
          <w:rFonts w:ascii="Times New Roman" w:eastAsia="Arial Unicode MS" w:hAnsi="Times New Roman"/>
          <w:color w:val="000000"/>
          <w:sz w:val="24"/>
          <w:szCs w:val="24"/>
        </w:rPr>
        <w:t xml:space="preserve"> events.</w:t>
      </w:r>
    </w:p>
    <w:p w:rsidR="00CE139B" w:rsidRDefault="00CE139B" w:rsidP="00CE139B">
      <w:pPr>
        <w:pStyle w:val="ListParagraph"/>
        <w:numPr>
          <w:ilvl w:val="0"/>
          <w:numId w:val="9"/>
        </w:numPr>
        <w:spacing w:after="0" w:line="240" w:lineRule="auto"/>
        <w:outlineLvl w:val="0"/>
        <w:rPr>
          <w:rFonts w:ascii="Times New Roman" w:eastAsia="Arial Unicode MS" w:hAnsi="Times New Roman"/>
          <w:color w:val="000000"/>
          <w:sz w:val="24"/>
          <w:szCs w:val="24"/>
        </w:rPr>
      </w:pPr>
      <w:r w:rsidRPr="004C62D2">
        <w:rPr>
          <w:rFonts w:ascii="Times New Roman" w:eastAsia="Arial Unicode MS" w:hAnsi="Times New Roman"/>
          <w:b/>
          <w:color w:val="000000"/>
          <w:sz w:val="24"/>
          <w:szCs w:val="24"/>
        </w:rPr>
        <w:t>Pahrump- Blood Drive</w:t>
      </w:r>
      <w:r w:rsidR="004C62D2">
        <w:rPr>
          <w:rFonts w:ascii="Times New Roman" w:eastAsia="Arial Unicode MS" w:hAnsi="Times New Roman"/>
          <w:color w:val="000000"/>
          <w:sz w:val="24"/>
          <w:szCs w:val="24"/>
        </w:rPr>
        <w:tab/>
      </w:r>
      <w:r w:rsidR="004C62D2">
        <w:rPr>
          <w:rFonts w:ascii="Times New Roman" w:eastAsia="Arial Unicode MS" w:hAnsi="Times New Roman"/>
          <w:color w:val="000000"/>
          <w:sz w:val="24"/>
          <w:szCs w:val="24"/>
        </w:rPr>
        <w:tab/>
      </w:r>
      <w:r w:rsidR="004C62D2">
        <w:rPr>
          <w:rFonts w:ascii="Times New Roman" w:eastAsia="Arial Unicode MS" w:hAnsi="Times New Roman"/>
          <w:color w:val="000000"/>
          <w:sz w:val="24"/>
          <w:szCs w:val="24"/>
        </w:rPr>
        <w:tab/>
      </w:r>
      <w:r w:rsidR="004C62D2">
        <w:rPr>
          <w:rFonts w:ascii="Times New Roman" w:eastAsia="Arial Unicode MS" w:hAnsi="Times New Roman"/>
          <w:color w:val="000000"/>
          <w:sz w:val="24"/>
          <w:szCs w:val="24"/>
        </w:rPr>
        <w:tab/>
      </w:r>
      <w:r w:rsidR="004C62D2">
        <w:rPr>
          <w:rFonts w:ascii="Times New Roman" w:eastAsia="Arial Unicode MS" w:hAnsi="Times New Roman"/>
          <w:color w:val="000000"/>
          <w:sz w:val="24"/>
          <w:szCs w:val="24"/>
        </w:rPr>
        <w:tab/>
      </w:r>
      <w:r w:rsidR="004C62D2">
        <w:rPr>
          <w:rFonts w:ascii="Times New Roman" w:eastAsia="Arial Unicode MS" w:hAnsi="Times New Roman"/>
          <w:color w:val="000000"/>
          <w:sz w:val="24"/>
          <w:szCs w:val="24"/>
        </w:rPr>
        <w:tab/>
      </w:r>
      <w:r w:rsidR="004C62D2" w:rsidRPr="004C62D2">
        <w:rPr>
          <w:rFonts w:ascii="Times New Roman" w:eastAsia="Arial Unicode MS" w:hAnsi="Times New Roman"/>
          <w:b/>
          <w:color w:val="000000"/>
          <w:sz w:val="24"/>
          <w:szCs w:val="24"/>
          <w:u w:val="single"/>
        </w:rPr>
        <w:t xml:space="preserve"> </w:t>
      </w:r>
      <w:r w:rsidR="004C62D2" w:rsidRPr="00506864">
        <w:rPr>
          <w:rFonts w:ascii="Times New Roman" w:eastAsia="Arial Unicode MS" w:hAnsi="Times New Roman"/>
          <w:b/>
          <w:color w:val="000000"/>
          <w:sz w:val="24"/>
          <w:szCs w:val="24"/>
          <w:u w:val="single"/>
        </w:rPr>
        <w:t>For Possible Action</w:t>
      </w:r>
    </w:p>
    <w:p w:rsidR="004C62D2" w:rsidRDefault="00CE139B" w:rsidP="00CE139B">
      <w:pPr>
        <w:pStyle w:val="ListParagraph"/>
        <w:spacing w:after="0" w:line="240" w:lineRule="auto"/>
        <w:ind w:left="108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Senator Lopez requests a cap of $125.00 to </w:t>
      </w:r>
    </w:p>
    <w:p w:rsidR="004C62D2" w:rsidRDefault="00CE139B" w:rsidP="00CE139B">
      <w:pPr>
        <w:pStyle w:val="ListParagraph"/>
        <w:spacing w:after="0" w:line="240" w:lineRule="auto"/>
        <w:ind w:left="1080"/>
        <w:outlineLvl w:val="0"/>
        <w:rPr>
          <w:rFonts w:ascii="Times New Roman" w:eastAsia="Arial Unicode MS" w:hAnsi="Times New Roman"/>
          <w:color w:val="000000"/>
          <w:sz w:val="24"/>
          <w:szCs w:val="24"/>
        </w:rPr>
      </w:pPr>
      <w:proofErr w:type="gramStart"/>
      <w:r>
        <w:rPr>
          <w:rFonts w:ascii="Times New Roman" w:eastAsia="Arial Unicode MS" w:hAnsi="Times New Roman"/>
          <w:color w:val="000000"/>
          <w:sz w:val="24"/>
          <w:szCs w:val="24"/>
        </w:rPr>
        <w:t>purchase</w:t>
      </w:r>
      <w:proofErr w:type="gramEnd"/>
      <w:r>
        <w:rPr>
          <w:rFonts w:ascii="Times New Roman" w:eastAsia="Arial Unicode MS" w:hAnsi="Times New Roman"/>
          <w:color w:val="000000"/>
          <w:sz w:val="24"/>
          <w:szCs w:val="24"/>
        </w:rPr>
        <w:t xml:space="preserve"> snacks f-or students for the Blood </w:t>
      </w:r>
    </w:p>
    <w:p w:rsidR="004C62D2" w:rsidRDefault="00CE139B" w:rsidP="00CE139B">
      <w:pPr>
        <w:pStyle w:val="ListParagraph"/>
        <w:spacing w:after="0" w:line="240" w:lineRule="auto"/>
        <w:ind w:left="108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Drive to be held at the Pahrump Center on </w:t>
      </w:r>
    </w:p>
    <w:p w:rsidR="00CE139B" w:rsidRDefault="00CE139B" w:rsidP="00CE139B">
      <w:pPr>
        <w:pStyle w:val="ListParagraph"/>
        <w:spacing w:after="0" w:line="240" w:lineRule="auto"/>
        <w:ind w:left="108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December 1</w:t>
      </w:r>
      <w:r w:rsidRPr="00CE139B">
        <w:rPr>
          <w:rFonts w:ascii="Times New Roman" w:eastAsia="Arial Unicode MS" w:hAnsi="Times New Roman"/>
          <w:color w:val="000000"/>
          <w:sz w:val="24"/>
          <w:szCs w:val="24"/>
          <w:vertAlign w:val="superscript"/>
        </w:rPr>
        <w:t>st</w:t>
      </w:r>
      <w:r>
        <w:rPr>
          <w:rFonts w:ascii="Times New Roman" w:eastAsia="Arial Unicode MS" w:hAnsi="Times New Roman"/>
          <w:color w:val="000000"/>
          <w:sz w:val="24"/>
          <w:szCs w:val="24"/>
        </w:rPr>
        <w:t xml:space="preserve">, 2015. </w:t>
      </w:r>
    </w:p>
    <w:p w:rsidR="00CE139B" w:rsidRDefault="005611B4" w:rsidP="00CE139B">
      <w:pPr>
        <w:pStyle w:val="ListParagraph"/>
        <w:numPr>
          <w:ilvl w:val="0"/>
          <w:numId w:val="9"/>
        </w:numPr>
        <w:spacing w:after="0" w:line="240" w:lineRule="auto"/>
        <w:outlineLvl w:val="0"/>
        <w:rPr>
          <w:rFonts w:ascii="Times New Roman" w:eastAsia="Arial Unicode MS" w:hAnsi="Times New Roman"/>
          <w:color w:val="000000"/>
          <w:sz w:val="24"/>
          <w:szCs w:val="24"/>
        </w:rPr>
      </w:pPr>
      <w:r w:rsidRPr="004C62D2">
        <w:rPr>
          <w:rFonts w:ascii="Times New Roman" w:eastAsia="Arial Unicode MS" w:hAnsi="Times New Roman"/>
          <w:b/>
          <w:color w:val="000000"/>
          <w:sz w:val="24"/>
          <w:szCs w:val="24"/>
        </w:rPr>
        <w:t>Pahrump- Holiday Brunch</w:t>
      </w:r>
      <w:r w:rsidR="004C62D2">
        <w:rPr>
          <w:rFonts w:ascii="Times New Roman" w:eastAsia="Arial Unicode MS" w:hAnsi="Times New Roman"/>
          <w:color w:val="000000"/>
          <w:sz w:val="24"/>
          <w:szCs w:val="24"/>
        </w:rPr>
        <w:tab/>
      </w:r>
      <w:r w:rsidR="004C62D2">
        <w:rPr>
          <w:rFonts w:ascii="Times New Roman" w:eastAsia="Arial Unicode MS" w:hAnsi="Times New Roman"/>
          <w:color w:val="000000"/>
          <w:sz w:val="24"/>
          <w:szCs w:val="24"/>
        </w:rPr>
        <w:tab/>
      </w:r>
      <w:r w:rsidR="004C62D2">
        <w:rPr>
          <w:rFonts w:ascii="Times New Roman" w:eastAsia="Arial Unicode MS" w:hAnsi="Times New Roman"/>
          <w:color w:val="000000"/>
          <w:sz w:val="24"/>
          <w:szCs w:val="24"/>
        </w:rPr>
        <w:tab/>
      </w:r>
      <w:r w:rsidR="004C62D2">
        <w:rPr>
          <w:rFonts w:ascii="Times New Roman" w:eastAsia="Arial Unicode MS" w:hAnsi="Times New Roman"/>
          <w:color w:val="000000"/>
          <w:sz w:val="24"/>
          <w:szCs w:val="24"/>
        </w:rPr>
        <w:tab/>
      </w:r>
      <w:r w:rsidR="004C62D2">
        <w:rPr>
          <w:rFonts w:ascii="Times New Roman" w:eastAsia="Arial Unicode MS" w:hAnsi="Times New Roman"/>
          <w:color w:val="000000"/>
          <w:sz w:val="24"/>
          <w:szCs w:val="24"/>
        </w:rPr>
        <w:tab/>
      </w:r>
      <w:r w:rsidR="004C62D2" w:rsidRPr="004C62D2">
        <w:rPr>
          <w:rFonts w:ascii="Times New Roman" w:eastAsia="Arial Unicode MS" w:hAnsi="Times New Roman"/>
          <w:b/>
          <w:color w:val="000000"/>
          <w:sz w:val="24"/>
          <w:szCs w:val="24"/>
          <w:u w:val="single"/>
        </w:rPr>
        <w:t xml:space="preserve"> </w:t>
      </w:r>
      <w:r w:rsidR="004C62D2" w:rsidRPr="00506864">
        <w:rPr>
          <w:rFonts w:ascii="Times New Roman" w:eastAsia="Arial Unicode MS" w:hAnsi="Times New Roman"/>
          <w:b/>
          <w:color w:val="000000"/>
          <w:sz w:val="24"/>
          <w:szCs w:val="24"/>
          <w:u w:val="single"/>
        </w:rPr>
        <w:t>For Possible Action</w:t>
      </w:r>
    </w:p>
    <w:p w:rsidR="004C62D2" w:rsidRDefault="005611B4" w:rsidP="005611B4">
      <w:pPr>
        <w:pStyle w:val="ListParagraph"/>
        <w:spacing w:after="0" w:line="240" w:lineRule="auto"/>
        <w:ind w:left="108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Senator Lopez requests a cap of $400.00 to </w:t>
      </w:r>
    </w:p>
    <w:p w:rsidR="004C62D2" w:rsidRDefault="005611B4" w:rsidP="005611B4">
      <w:pPr>
        <w:pStyle w:val="ListParagraph"/>
        <w:spacing w:after="0" w:line="240" w:lineRule="auto"/>
        <w:ind w:left="1080"/>
        <w:outlineLvl w:val="0"/>
        <w:rPr>
          <w:rFonts w:ascii="Times New Roman" w:eastAsia="Arial Unicode MS" w:hAnsi="Times New Roman"/>
          <w:color w:val="000000"/>
          <w:sz w:val="24"/>
          <w:szCs w:val="24"/>
        </w:rPr>
      </w:pPr>
      <w:proofErr w:type="gramStart"/>
      <w:r>
        <w:rPr>
          <w:rFonts w:ascii="Times New Roman" w:eastAsia="Arial Unicode MS" w:hAnsi="Times New Roman"/>
          <w:color w:val="000000"/>
          <w:sz w:val="24"/>
          <w:szCs w:val="24"/>
        </w:rPr>
        <w:t>purchase</w:t>
      </w:r>
      <w:proofErr w:type="gramEnd"/>
      <w:r>
        <w:rPr>
          <w:rFonts w:ascii="Times New Roman" w:eastAsia="Arial Unicode MS" w:hAnsi="Times New Roman"/>
          <w:color w:val="000000"/>
          <w:sz w:val="24"/>
          <w:szCs w:val="24"/>
        </w:rPr>
        <w:t xml:space="preserve"> prizes, and a cap of $200.00 to purchase </w:t>
      </w:r>
    </w:p>
    <w:p w:rsidR="004C62D2" w:rsidRDefault="005611B4" w:rsidP="005611B4">
      <w:pPr>
        <w:pStyle w:val="ListParagraph"/>
        <w:spacing w:after="0" w:line="240" w:lineRule="auto"/>
        <w:ind w:left="1080"/>
        <w:outlineLvl w:val="0"/>
        <w:rPr>
          <w:rFonts w:ascii="Times New Roman" w:eastAsia="Arial Unicode MS" w:hAnsi="Times New Roman"/>
          <w:color w:val="000000"/>
          <w:sz w:val="24"/>
          <w:szCs w:val="24"/>
        </w:rPr>
      </w:pPr>
      <w:proofErr w:type="gramStart"/>
      <w:r>
        <w:rPr>
          <w:rFonts w:ascii="Times New Roman" w:eastAsia="Arial Unicode MS" w:hAnsi="Times New Roman"/>
          <w:color w:val="000000"/>
          <w:sz w:val="24"/>
          <w:szCs w:val="24"/>
        </w:rPr>
        <w:t>food</w:t>
      </w:r>
      <w:proofErr w:type="gramEnd"/>
      <w:r>
        <w:rPr>
          <w:rFonts w:ascii="Times New Roman" w:eastAsia="Arial Unicode MS" w:hAnsi="Times New Roman"/>
          <w:color w:val="000000"/>
          <w:sz w:val="24"/>
          <w:szCs w:val="24"/>
        </w:rPr>
        <w:t xml:space="preserve"> and refreshments for students for the Holiday</w:t>
      </w:r>
    </w:p>
    <w:p w:rsidR="004C62D2" w:rsidRDefault="005611B4" w:rsidP="004C62D2">
      <w:pPr>
        <w:pStyle w:val="ListParagraph"/>
        <w:spacing w:after="0" w:line="240" w:lineRule="auto"/>
        <w:ind w:left="108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Brunch to be held at the Pahrump Center on Decembe</w:t>
      </w:r>
      <w:r w:rsidRPr="004C62D2">
        <w:rPr>
          <w:rFonts w:ascii="Times New Roman" w:eastAsia="Arial Unicode MS" w:hAnsi="Times New Roman"/>
          <w:color w:val="000000"/>
          <w:sz w:val="24"/>
          <w:szCs w:val="24"/>
        </w:rPr>
        <w:t>r</w:t>
      </w:r>
    </w:p>
    <w:p w:rsidR="005611B4" w:rsidRPr="004C62D2" w:rsidRDefault="005611B4" w:rsidP="004C62D2">
      <w:pPr>
        <w:pStyle w:val="ListParagraph"/>
        <w:spacing w:after="0" w:line="240" w:lineRule="auto"/>
        <w:ind w:left="1080"/>
        <w:outlineLvl w:val="0"/>
        <w:rPr>
          <w:rFonts w:ascii="Times New Roman" w:eastAsia="Arial Unicode MS" w:hAnsi="Times New Roman"/>
          <w:color w:val="000000"/>
          <w:sz w:val="24"/>
          <w:szCs w:val="24"/>
        </w:rPr>
      </w:pPr>
      <w:r w:rsidRPr="004C62D2">
        <w:rPr>
          <w:rFonts w:ascii="Times New Roman" w:eastAsia="Arial Unicode MS" w:hAnsi="Times New Roman"/>
          <w:color w:val="000000"/>
          <w:sz w:val="24"/>
          <w:szCs w:val="24"/>
        </w:rPr>
        <w:t xml:space="preserve"> 9</w:t>
      </w:r>
      <w:r w:rsidRPr="004C62D2">
        <w:rPr>
          <w:rFonts w:ascii="Times New Roman" w:eastAsia="Arial Unicode MS" w:hAnsi="Times New Roman"/>
          <w:color w:val="000000"/>
          <w:sz w:val="24"/>
          <w:szCs w:val="24"/>
          <w:vertAlign w:val="superscript"/>
        </w:rPr>
        <w:t>th</w:t>
      </w:r>
      <w:r w:rsidRPr="004C62D2">
        <w:rPr>
          <w:rFonts w:ascii="Times New Roman" w:eastAsia="Arial Unicode MS" w:hAnsi="Times New Roman"/>
          <w:color w:val="000000"/>
          <w:sz w:val="24"/>
          <w:szCs w:val="24"/>
        </w:rPr>
        <w:t xml:space="preserve">, 2015. </w:t>
      </w:r>
    </w:p>
    <w:p w:rsidR="005611B4" w:rsidRDefault="005611B4" w:rsidP="005611B4">
      <w:pPr>
        <w:pStyle w:val="ListParagraph"/>
        <w:numPr>
          <w:ilvl w:val="0"/>
          <w:numId w:val="9"/>
        </w:numPr>
        <w:spacing w:after="0" w:line="240" w:lineRule="auto"/>
        <w:outlineLvl w:val="0"/>
        <w:rPr>
          <w:rFonts w:ascii="Times New Roman" w:eastAsia="Arial Unicode MS" w:hAnsi="Times New Roman"/>
          <w:color w:val="000000"/>
          <w:sz w:val="24"/>
          <w:szCs w:val="24"/>
        </w:rPr>
      </w:pPr>
      <w:r w:rsidRPr="004C62D2">
        <w:rPr>
          <w:rFonts w:ascii="Times New Roman" w:eastAsia="Arial Unicode MS" w:hAnsi="Times New Roman"/>
          <w:b/>
          <w:color w:val="000000"/>
          <w:sz w:val="24"/>
          <w:szCs w:val="24"/>
        </w:rPr>
        <w:t>Pahrump- GBC Spring Orientation</w:t>
      </w:r>
      <w:r w:rsidR="004C62D2">
        <w:rPr>
          <w:rFonts w:ascii="Times New Roman" w:eastAsia="Arial Unicode MS" w:hAnsi="Times New Roman"/>
          <w:color w:val="000000"/>
          <w:sz w:val="24"/>
          <w:szCs w:val="24"/>
        </w:rPr>
        <w:t xml:space="preserve">   </w:t>
      </w:r>
      <w:r w:rsidR="004C62D2">
        <w:rPr>
          <w:rFonts w:ascii="Times New Roman" w:eastAsia="Arial Unicode MS" w:hAnsi="Times New Roman"/>
          <w:color w:val="000000"/>
          <w:sz w:val="24"/>
          <w:szCs w:val="24"/>
        </w:rPr>
        <w:tab/>
      </w:r>
      <w:r w:rsidR="004C62D2">
        <w:rPr>
          <w:rFonts w:ascii="Times New Roman" w:eastAsia="Arial Unicode MS" w:hAnsi="Times New Roman"/>
          <w:color w:val="000000"/>
          <w:sz w:val="24"/>
          <w:szCs w:val="24"/>
        </w:rPr>
        <w:tab/>
      </w:r>
      <w:r w:rsidR="004C62D2">
        <w:rPr>
          <w:rFonts w:ascii="Times New Roman" w:eastAsia="Arial Unicode MS" w:hAnsi="Times New Roman"/>
          <w:color w:val="000000"/>
          <w:sz w:val="24"/>
          <w:szCs w:val="24"/>
        </w:rPr>
        <w:tab/>
      </w:r>
      <w:r w:rsidR="004C62D2">
        <w:rPr>
          <w:rFonts w:ascii="Times New Roman" w:eastAsia="Arial Unicode MS" w:hAnsi="Times New Roman"/>
          <w:color w:val="000000"/>
          <w:sz w:val="24"/>
          <w:szCs w:val="24"/>
        </w:rPr>
        <w:tab/>
      </w:r>
      <w:r>
        <w:rPr>
          <w:rFonts w:ascii="Times New Roman" w:eastAsia="Arial Unicode MS" w:hAnsi="Times New Roman"/>
          <w:color w:val="000000"/>
          <w:sz w:val="24"/>
          <w:szCs w:val="24"/>
        </w:rPr>
        <w:t xml:space="preserve"> </w:t>
      </w:r>
      <w:r w:rsidR="004C62D2" w:rsidRPr="00506864">
        <w:rPr>
          <w:rFonts w:ascii="Times New Roman" w:eastAsia="Arial Unicode MS" w:hAnsi="Times New Roman"/>
          <w:b/>
          <w:color w:val="000000"/>
          <w:sz w:val="24"/>
          <w:szCs w:val="24"/>
          <w:u w:val="single"/>
        </w:rPr>
        <w:t>For Possible Action</w:t>
      </w:r>
    </w:p>
    <w:p w:rsidR="004C62D2" w:rsidRDefault="005611B4" w:rsidP="005611B4">
      <w:pPr>
        <w:pStyle w:val="ListParagraph"/>
        <w:spacing w:after="0" w:line="240" w:lineRule="auto"/>
        <w:ind w:left="108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Senator Lopez requests a cap of $100.00 to purchase</w:t>
      </w:r>
    </w:p>
    <w:p w:rsidR="004C62D2" w:rsidRDefault="005611B4" w:rsidP="005611B4">
      <w:pPr>
        <w:pStyle w:val="ListParagraph"/>
        <w:spacing w:after="0" w:line="240" w:lineRule="auto"/>
        <w:ind w:left="108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w:t>
      </w:r>
      <w:proofErr w:type="gramStart"/>
      <w:r>
        <w:rPr>
          <w:rFonts w:ascii="Times New Roman" w:eastAsia="Arial Unicode MS" w:hAnsi="Times New Roman"/>
          <w:color w:val="000000"/>
          <w:sz w:val="24"/>
          <w:szCs w:val="24"/>
        </w:rPr>
        <w:t>food</w:t>
      </w:r>
      <w:proofErr w:type="gramEnd"/>
      <w:r>
        <w:rPr>
          <w:rFonts w:ascii="Times New Roman" w:eastAsia="Arial Unicode MS" w:hAnsi="Times New Roman"/>
          <w:color w:val="000000"/>
          <w:sz w:val="24"/>
          <w:szCs w:val="24"/>
        </w:rPr>
        <w:t xml:space="preserve"> and refreshments for students for Pahrump’s </w:t>
      </w:r>
    </w:p>
    <w:p w:rsidR="004C62D2" w:rsidRDefault="005611B4" w:rsidP="005611B4">
      <w:pPr>
        <w:pStyle w:val="ListParagraph"/>
        <w:spacing w:after="0" w:line="240" w:lineRule="auto"/>
        <w:ind w:left="108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GBC Spring Orientation to be held at the Pahrump </w:t>
      </w:r>
    </w:p>
    <w:p w:rsidR="005611B4" w:rsidRDefault="005611B4" w:rsidP="005611B4">
      <w:pPr>
        <w:pStyle w:val="ListParagraph"/>
        <w:spacing w:after="0" w:line="240" w:lineRule="auto"/>
        <w:ind w:left="108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Center on January 21</w:t>
      </w:r>
      <w:r w:rsidRPr="005611B4">
        <w:rPr>
          <w:rFonts w:ascii="Times New Roman" w:eastAsia="Arial Unicode MS" w:hAnsi="Times New Roman"/>
          <w:color w:val="000000"/>
          <w:sz w:val="24"/>
          <w:szCs w:val="24"/>
          <w:vertAlign w:val="superscript"/>
        </w:rPr>
        <w:t>st</w:t>
      </w:r>
      <w:r>
        <w:rPr>
          <w:rFonts w:ascii="Times New Roman" w:eastAsia="Arial Unicode MS" w:hAnsi="Times New Roman"/>
          <w:color w:val="000000"/>
          <w:sz w:val="24"/>
          <w:szCs w:val="24"/>
        </w:rPr>
        <w:t>, 2016.</w:t>
      </w:r>
    </w:p>
    <w:p w:rsidR="005611B4" w:rsidRDefault="004C62D2" w:rsidP="005611B4">
      <w:pPr>
        <w:pStyle w:val="ListParagraph"/>
        <w:numPr>
          <w:ilvl w:val="0"/>
          <w:numId w:val="9"/>
        </w:numPr>
        <w:spacing w:after="0" w:line="240" w:lineRule="auto"/>
        <w:outlineLvl w:val="0"/>
        <w:rPr>
          <w:rFonts w:ascii="Times New Roman" w:eastAsia="Arial Unicode MS" w:hAnsi="Times New Roman"/>
          <w:color w:val="000000"/>
          <w:sz w:val="24"/>
          <w:szCs w:val="24"/>
        </w:rPr>
      </w:pPr>
      <w:r w:rsidRPr="004C62D2">
        <w:rPr>
          <w:rFonts w:ascii="Times New Roman" w:eastAsia="Arial Unicode MS" w:hAnsi="Times New Roman"/>
          <w:b/>
          <w:color w:val="000000"/>
          <w:sz w:val="24"/>
          <w:szCs w:val="24"/>
        </w:rPr>
        <w:t xml:space="preserve">Nature Club’s Event                                     </w:t>
      </w:r>
      <w:r>
        <w:rPr>
          <w:rFonts w:ascii="Times New Roman" w:eastAsia="Arial Unicode MS" w:hAnsi="Times New Roman"/>
          <w:b/>
          <w:color w:val="000000"/>
          <w:sz w:val="24"/>
          <w:szCs w:val="24"/>
        </w:rPr>
        <w:t xml:space="preserve">                              </w:t>
      </w:r>
      <w:r w:rsidRPr="004C62D2">
        <w:rPr>
          <w:rFonts w:ascii="Times New Roman" w:eastAsia="Arial Unicode MS" w:hAnsi="Times New Roman"/>
          <w:b/>
          <w:color w:val="000000"/>
          <w:sz w:val="24"/>
          <w:szCs w:val="24"/>
        </w:rPr>
        <w:t xml:space="preserve">  </w:t>
      </w:r>
      <w:r w:rsidRPr="00506864">
        <w:rPr>
          <w:rFonts w:ascii="Times New Roman" w:eastAsia="Arial Unicode MS" w:hAnsi="Times New Roman"/>
          <w:b/>
          <w:color w:val="000000"/>
          <w:sz w:val="24"/>
          <w:szCs w:val="24"/>
          <w:u w:val="single"/>
        </w:rPr>
        <w:t>For Possible Action</w:t>
      </w:r>
    </w:p>
    <w:p w:rsidR="004C62D2" w:rsidRDefault="004C62D2" w:rsidP="004C62D2">
      <w:pPr>
        <w:pStyle w:val="ListParagraph"/>
        <w:spacing w:after="0" w:line="240" w:lineRule="auto"/>
        <w:ind w:left="108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President Saili requests a cap of $250.00 to pay the</w:t>
      </w:r>
    </w:p>
    <w:p w:rsidR="004C62D2" w:rsidRDefault="004C62D2" w:rsidP="004C62D2">
      <w:pPr>
        <w:pStyle w:val="ListParagraph"/>
        <w:spacing w:after="0" w:line="240" w:lineRule="auto"/>
        <w:ind w:left="108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w:t>
      </w:r>
      <w:proofErr w:type="gramStart"/>
      <w:r>
        <w:rPr>
          <w:rFonts w:ascii="Times New Roman" w:eastAsia="Arial Unicode MS" w:hAnsi="Times New Roman"/>
          <w:color w:val="000000"/>
          <w:sz w:val="24"/>
          <w:szCs w:val="24"/>
        </w:rPr>
        <w:t>cost</w:t>
      </w:r>
      <w:proofErr w:type="gramEnd"/>
      <w:r>
        <w:rPr>
          <w:rFonts w:ascii="Times New Roman" w:eastAsia="Arial Unicode MS" w:hAnsi="Times New Roman"/>
          <w:color w:val="000000"/>
          <w:sz w:val="24"/>
          <w:szCs w:val="24"/>
        </w:rPr>
        <w:t xml:space="preserve"> of fees for the Nature Club’s Event on December</w:t>
      </w:r>
    </w:p>
    <w:p w:rsidR="004C62D2" w:rsidRPr="008B5C45" w:rsidRDefault="004C62D2" w:rsidP="004C62D2">
      <w:pPr>
        <w:pStyle w:val="ListParagraph"/>
        <w:spacing w:after="0" w:line="240" w:lineRule="auto"/>
        <w:ind w:left="108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5</w:t>
      </w:r>
      <w:r w:rsidRPr="004C62D2">
        <w:rPr>
          <w:rFonts w:ascii="Times New Roman" w:eastAsia="Arial Unicode MS" w:hAnsi="Times New Roman"/>
          <w:color w:val="000000"/>
          <w:sz w:val="24"/>
          <w:szCs w:val="24"/>
          <w:vertAlign w:val="superscript"/>
        </w:rPr>
        <w:t>th</w:t>
      </w:r>
      <w:r>
        <w:rPr>
          <w:rFonts w:ascii="Times New Roman" w:eastAsia="Arial Unicode MS" w:hAnsi="Times New Roman"/>
          <w:color w:val="000000"/>
          <w:sz w:val="24"/>
          <w:szCs w:val="24"/>
        </w:rPr>
        <w:t xml:space="preserve">, 2015. </w:t>
      </w:r>
    </w:p>
    <w:p w:rsidR="00506864" w:rsidRDefault="00506864" w:rsidP="00506864">
      <w:pPr>
        <w:spacing w:after="0" w:line="240" w:lineRule="auto"/>
        <w:outlineLvl w:val="0"/>
        <w:rPr>
          <w:rFonts w:ascii="Times New Roman" w:eastAsia="Arial Unicode MS" w:hAnsi="Times New Roman"/>
          <w:b/>
          <w:color w:val="000000"/>
          <w:sz w:val="24"/>
          <w:szCs w:val="24"/>
        </w:rPr>
      </w:pPr>
      <w:r>
        <w:rPr>
          <w:rFonts w:ascii="Times New Roman" w:eastAsia="Arial Unicode MS" w:hAnsi="Times New Roman"/>
          <w:b/>
          <w:color w:val="000000"/>
          <w:sz w:val="24"/>
          <w:szCs w:val="24"/>
        </w:rPr>
        <w:t>.</w:t>
      </w:r>
    </w:p>
    <w:p w:rsidR="00506864" w:rsidRDefault="00506864" w:rsidP="00506864">
      <w:pPr>
        <w:spacing w:after="0" w:line="240" w:lineRule="auto"/>
        <w:outlineLvl w:val="0"/>
        <w:rPr>
          <w:rFonts w:ascii="Times New Roman" w:eastAsia="Arial Unicode MS" w:hAnsi="Times New Roman"/>
          <w:b/>
          <w:color w:val="000000"/>
          <w:sz w:val="24"/>
          <w:szCs w:val="24"/>
        </w:rPr>
      </w:pPr>
      <w:r>
        <w:rPr>
          <w:rFonts w:ascii="Times New Roman" w:eastAsia="Arial Unicode MS" w:hAnsi="Times New Roman"/>
          <w:b/>
          <w:color w:val="000000"/>
          <w:sz w:val="24"/>
          <w:szCs w:val="24"/>
        </w:rPr>
        <w:lastRenderedPageBreak/>
        <w:t>.</w:t>
      </w:r>
    </w:p>
    <w:p w:rsidR="00506864" w:rsidRDefault="00506864" w:rsidP="00506864">
      <w:pPr>
        <w:spacing w:after="0" w:line="240" w:lineRule="auto"/>
        <w:outlineLvl w:val="0"/>
        <w:rPr>
          <w:rFonts w:ascii="Times New Roman" w:eastAsia="Arial Unicode MS" w:hAnsi="Times New Roman"/>
          <w:b/>
          <w:color w:val="000000"/>
          <w:sz w:val="24"/>
          <w:szCs w:val="24"/>
        </w:rPr>
      </w:pPr>
      <w:r>
        <w:rPr>
          <w:rFonts w:ascii="Times New Roman" w:eastAsia="Arial Unicode MS" w:hAnsi="Times New Roman"/>
          <w:b/>
          <w:color w:val="000000"/>
          <w:sz w:val="24"/>
          <w:szCs w:val="24"/>
        </w:rPr>
        <w:t xml:space="preserve">     XIV. Public Comment</w:t>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t xml:space="preserve">           </w:t>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rPr>
        <w:tab/>
        <w:t xml:space="preserve">                           </w:t>
      </w:r>
      <w:r>
        <w:rPr>
          <w:rFonts w:ascii="Times New Roman" w:eastAsia="Arial Unicode MS" w:hAnsi="Times New Roman"/>
          <w:b/>
          <w:color w:val="000000"/>
          <w:sz w:val="24"/>
          <w:szCs w:val="24"/>
        </w:rPr>
        <w:tab/>
        <w:t xml:space="preserve">     </w:t>
      </w:r>
      <w:r>
        <w:rPr>
          <w:rFonts w:ascii="Times New Roman" w:eastAsia="Arial Unicode MS" w:hAnsi="Times New Roman"/>
          <w:b/>
          <w:color w:val="000000"/>
          <w:sz w:val="24"/>
          <w:szCs w:val="24"/>
          <w:u w:val="single"/>
        </w:rPr>
        <w:t>Information Only</w:t>
      </w:r>
    </w:p>
    <w:p w:rsidR="00506864" w:rsidRDefault="00506864" w:rsidP="00506864">
      <w:pPr>
        <w:tabs>
          <w:tab w:val="left" w:pos="720"/>
          <w:tab w:val="left" w:pos="1440"/>
          <w:tab w:val="left" w:pos="2880"/>
          <w:tab w:val="left" w:pos="4320"/>
          <w:tab w:val="left" w:pos="6750"/>
          <w:tab w:val="right" w:pos="10080"/>
        </w:tabs>
        <w:spacing w:after="0" w:line="240" w:lineRule="auto"/>
        <w:ind w:left="720" w:right="720"/>
        <w:rPr>
          <w:rFonts w:ascii="Times New Roman" w:eastAsia="Times New Roman" w:hAnsi="Times New Roman"/>
          <w:bCs/>
          <w:sz w:val="24"/>
          <w:szCs w:val="24"/>
        </w:rPr>
      </w:pPr>
      <w:r>
        <w:rPr>
          <w:rFonts w:ascii="Times New Roman" w:eastAsia="Times New Roman" w:hAnsi="Times New Roman"/>
          <w:bCs/>
          <w:sz w:val="24"/>
          <w:szCs w:val="24"/>
        </w:rPr>
        <w:t>Public comment will be taken during this agenda item. No action may be taken on a matter raised under this item until the matter is included on an agenda as an item on which action may be taken. Comments will be limited to three minutes per person. Persons making comment will be asked to begin by stating their name for the record and to spell their last name.</w:t>
      </w:r>
    </w:p>
    <w:p w:rsidR="00506864" w:rsidRDefault="00506864" w:rsidP="00506864">
      <w:pPr>
        <w:tabs>
          <w:tab w:val="left" w:pos="720"/>
          <w:tab w:val="left" w:pos="1440"/>
          <w:tab w:val="left" w:pos="2880"/>
          <w:tab w:val="left" w:pos="4320"/>
          <w:tab w:val="left" w:pos="6750"/>
          <w:tab w:val="right" w:pos="10080"/>
        </w:tabs>
        <w:spacing w:after="0" w:line="240" w:lineRule="auto"/>
        <w:ind w:right="720"/>
        <w:rPr>
          <w:rFonts w:ascii="Times New Roman" w:eastAsia="Times New Roman" w:hAnsi="Times New Roman"/>
          <w:bCs/>
          <w:sz w:val="24"/>
          <w:szCs w:val="24"/>
        </w:rPr>
      </w:pPr>
    </w:p>
    <w:p w:rsidR="00506864" w:rsidRDefault="00506864" w:rsidP="00506864">
      <w:pPr>
        <w:tabs>
          <w:tab w:val="left" w:pos="720"/>
          <w:tab w:val="left" w:pos="1440"/>
          <w:tab w:val="left" w:pos="2880"/>
          <w:tab w:val="left" w:pos="4320"/>
          <w:tab w:val="left" w:pos="6750"/>
          <w:tab w:val="right" w:pos="10080"/>
        </w:tabs>
        <w:spacing w:after="0" w:line="240" w:lineRule="auto"/>
        <w:ind w:left="720" w:right="720"/>
        <w:rPr>
          <w:rFonts w:ascii="Times New Roman" w:eastAsia="Times New Roman" w:hAnsi="Times New Roman"/>
          <w:bCs/>
          <w:sz w:val="24"/>
          <w:szCs w:val="24"/>
        </w:rPr>
      </w:pPr>
      <w:r>
        <w:rPr>
          <w:rFonts w:ascii="Times New Roman" w:eastAsia="Times New Roman" w:hAnsi="Times New Roman"/>
          <w:bCs/>
          <w:sz w:val="24"/>
          <w:szCs w:val="24"/>
        </w:rPr>
        <w:t>In accordance with Attorney General Opinion No. 00-047, as restated in the Attorney General’s Open Meeting Law Manual, the SGA President may prohibit comment if the content of that comment is a topic that is not relevant to, or within the authority of, the Student Government, or if the content is willfully disruptive of the meeting by being irrelevant, repetitious, slanderous, offensive, inflammatory, irrational or amounting to personal attacks or interfering with the rights of other speakers.</w:t>
      </w:r>
    </w:p>
    <w:p w:rsidR="00506864" w:rsidRDefault="00506864" w:rsidP="00506864">
      <w:pPr>
        <w:spacing w:after="0"/>
        <w:ind w:left="720"/>
        <w:outlineLvl w:val="0"/>
        <w:rPr>
          <w:rFonts w:ascii="Times New Roman" w:eastAsia="Arial Unicode MS" w:hAnsi="Times New Roman"/>
          <w:color w:val="000000"/>
          <w:sz w:val="24"/>
          <w:szCs w:val="24"/>
        </w:rPr>
      </w:pPr>
    </w:p>
    <w:p w:rsidR="00506864" w:rsidRDefault="00506864" w:rsidP="00506864">
      <w:pPr>
        <w:spacing w:after="0"/>
        <w:ind w:left="36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Posted in accordance with Nevada Open Meeting Law (NRS Ch. 241) at the following locations: The GBC SGA Website (</w:t>
      </w:r>
      <w:hyperlink r:id="rId9" w:history="1">
        <w:r>
          <w:rPr>
            <w:rStyle w:val="Hyperlink"/>
            <w:rFonts w:ascii="Times New Roman" w:eastAsia="Arial Unicode MS" w:hAnsi="Times New Roman"/>
            <w:sz w:val="24"/>
            <w:szCs w:val="24"/>
          </w:rPr>
          <w:t>www.gbcnv.edu</w:t>
        </w:r>
      </w:hyperlink>
      <w:r>
        <w:rPr>
          <w:rFonts w:ascii="Times New Roman" w:eastAsia="Arial Unicode MS" w:hAnsi="Times New Roman"/>
          <w:color w:val="000000"/>
          <w:sz w:val="24"/>
          <w:szCs w:val="24"/>
        </w:rPr>
        <w:t>), the GBC SGA Offices, Berg Hall, McMullen Hall, Lundberg Hall in the Elko Campus and E-mailed for posting at the GBC Centers: Battle Mountain, Ely, Pahrump, and Winnemucca.</w:t>
      </w:r>
    </w:p>
    <w:p w:rsidR="00506864" w:rsidRDefault="00506864" w:rsidP="00506864">
      <w:pPr>
        <w:spacing w:after="0"/>
        <w:outlineLvl w:val="0"/>
        <w:rPr>
          <w:rFonts w:ascii="Times New Roman" w:eastAsia="Arial Unicode MS" w:hAnsi="Times New Roman"/>
          <w:color w:val="000000"/>
          <w:sz w:val="24"/>
          <w:szCs w:val="24"/>
        </w:rPr>
      </w:pPr>
    </w:p>
    <w:p w:rsidR="00506864" w:rsidRDefault="00506864" w:rsidP="00506864">
      <w:pPr>
        <w:spacing w:after="0"/>
        <w:outlineLvl w:val="0"/>
        <w:rPr>
          <w:rFonts w:ascii="Times New Roman" w:eastAsia="Arial Unicode MS" w:hAnsi="Times New Roman"/>
          <w:color w:val="000000"/>
          <w:sz w:val="24"/>
          <w:szCs w:val="24"/>
        </w:rPr>
      </w:pPr>
    </w:p>
    <w:p w:rsidR="00506864" w:rsidRDefault="00506864" w:rsidP="00506864">
      <w:pPr>
        <w:spacing w:after="0"/>
        <w:jc w:val="center"/>
        <w:outlineLvl w:val="0"/>
        <w:rPr>
          <w:rFonts w:ascii="Times New Roman" w:eastAsia="Arial Unicode MS" w:hAnsi="Times New Roman"/>
          <w:b/>
          <w:color w:val="000000"/>
          <w:sz w:val="24"/>
          <w:szCs w:val="24"/>
        </w:rPr>
      </w:pPr>
      <w:r>
        <w:rPr>
          <w:rFonts w:ascii="Times New Roman" w:eastAsia="Arial Unicode MS" w:hAnsi="Times New Roman"/>
          <w:b/>
          <w:color w:val="000000"/>
          <w:sz w:val="24"/>
          <w:szCs w:val="24"/>
        </w:rPr>
        <w:t>POSTED:</w:t>
      </w:r>
    </w:p>
    <w:p w:rsidR="00506864" w:rsidRDefault="004C62D2" w:rsidP="00506864">
      <w:pPr>
        <w:spacing w:after="0"/>
        <w:jc w:val="center"/>
        <w:outlineLvl w:val="0"/>
      </w:pPr>
      <w:r>
        <w:rPr>
          <w:rFonts w:ascii="Times New Roman" w:eastAsia="Arial Unicode MS" w:hAnsi="Times New Roman"/>
          <w:color w:val="000000"/>
          <w:sz w:val="24"/>
          <w:szCs w:val="24"/>
        </w:rPr>
        <w:t>November 17</w:t>
      </w:r>
      <w:r w:rsidR="00506864" w:rsidRPr="009D0C58">
        <w:rPr>
          <w:rFonts w:ascii="Times New Roman" w:eastAsia="Arial Unicode MS" w:hAnsi="Times New Roman"/>
          <w:color w:val="000000"/>
          <w:sz w:val="24"/>
          <w:szCs w:val="24"/>
          <w:vertAlign w:val="superscript"/>
        </w:rPr>
        <w:t>th</w:t>
      </w:r>
      <w:r>
        <w:rPr>
          <w:rFonts w:ascii="Times New Roman" w:eastAsia="Arial Unicode MS" w:hAnsi="Times New Roman"/>
          <w:color w:val="000000"/>
          <w:sz w:val="24"/>
          <w:szCs w:val="24"/>
        </w:rPr>
        <w:t>, 2015 10</w:t>
      </w:r>
      <w:bookmarkStart w:id="0" w:name="_GoBack"/>
      <w:bookmarkEnd w:id="0"/>
      <w:r w:rsidR="00506864">
        <w:rPr>
          <w:rFonts w:ascii="Times New Roman" w:eastAsia="Arial Unicode MS" w:hAnsi="Times New Roman"/>
          <w:color w:val="000000"/>
          <w:sz w:val="24"/>
          <w:szCs w:val="24"/>
        </w:rPr>
        <w:t>:10AM</w:t>
      </w:r>
    </w:p>
    <w:p w:rsidR="00506864" w:rsidRDefault="00506864" w:rsidP="00506864"/>
    <w:p w:rsidR="006D56E2" w:rsidRDefault="006D56E2"/>
    <w:sectPr w:rsidR="006D56E2" w:rsidSect="00506864">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864" w:rsidRDefault="00506864" w:rsidP="00506864">
      <w:pPr>
        <w:spacing w:after="0" w:line="240" w:lineRule="auto"/>
      </w:pPr>
      <w:r>
        <w:separator/>
      </w:r>
    </w:p>
  </w:endnote>
  <w:endnote w:type="continuationSeparator" w:id="0">
    <w:p w:rsidR="00506864" w:rsidRDefault="00506864" w:rsidP="0050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864" w:rsidRDefault="00506864" w:rsidP="00506864">
      <w:pPr>
        <w:spacing w:after="0" w:line="240" w:lineRule="auto"/>
      </w:pPr>
      <w:r>
        <w:separator/>
      </w:r>
    </w:p>
  </w:footnote>
  <w:footnote w:type="continuationSeparator" w:id="0">
    <w:p w:rsidR="00506864" w:rsidRDefault="00506864" w:rsidP="00506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864" w:rsidRPr="00947E90" w:rsidRDefault="00506864" w:rsidP="00506864">
    <w:pPr>
      <w:pStyle w:val="Header"/>
      <w:rPr>
        <w:rFonts w:ascii="Times New Roman" w:hAnsi="Times New Roman"/>
        <w:sz w:val="24"/>
        <w:szCs w:val="24"/>
      </w:rPr>
    </w:pPr>
    <w:r w:rsidRPr="00947E90">
      <w:rPr>
        <w:rFonts w:ascii="Times New Roman" w:hAnsi="Times New Roman"/>
        <w:sz w:val="24"/>
        <w:szCs w:val="24"/>
      </w:rPr>
      <w:t>GBC Student Government Association Agenda</w:t>
    </w:r>
  </w:p>
  <w:p w:rsidR="00506864" w:rsidRPr="00947E90" w:rsidRDefault="00506864" w:rsidP="00506864">
    <w:pPr>
      <w:pStyle w:val="Header"/>
      <w:rPr>
        <w:rFonts w:ascii="Times New Roman" w:hAnsi="Times New Roman"/>
        <w:sz w:val="24"/>
        <w:szCs w:val="24"/>
      </w:rPr>
    </w:pPr>
    <w:r>
      <w:rPr>
        <w:rFonts w:ascii="Times New Roman" w:hAnsi="Times New Roman"/>
        <w:sz w:val="24"/>
        <w:szCs w:val="24"/>
      </w:rPr>
      <w:t>November 20</w:t>
    </w:r>
    <w:r w:rsidRPr="0077115E">
      <w:rPr>
        <w:rFonts w:ascii="Times New Roman" w:hAnsi="Times New Roman"/>
        <w:sz w:val="24"/>
        <w:szCs w:val="24"/>
        <w:vertAlign w:val="superscript"/>
      </w:rPr>
      <w:t>th</w:t>
    </w:r>
    <w:r>
      <w:rPr>
        <w:rFonts w:ascii="Times New Roman" w:hAnsi="Times New Roman"/>
        <w:sz w:val="24"/>
        <w:szCs w:val="24"/>
      </w:rPr>
      <w:t>,</w:t>
    </w:r>
    <w:r w:rsidRPr="00947E90">
      <w:rPr>
        <w:rFonts w:ascii="Times New Roman" w:hAnsi="Times New Roman"/>
        <w:sz w:val="24"/>
        <w:szCs w:val="24"/>
      </w:rPr>
      <w:t xml:space="preserve"> 2015</w:t>
    </w:r>
  </w:p>
  <w:p w:rsidR="00506864" w:rsidRDefault="005068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47D"/>
    <w:multiLevelType w:val="hybridMultilevel"/>
    <w:tmpl w:val="D6007862"/>
    <w:lvl w:ilvl="0" w:tplc="C8FCEDC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D502F1"/>
    <w:multiLevelType w:val="hybridMultilevel"/>
    <w:tmpl w:val="86422378"/>
    <w:lvl w:ilvl="0" w:tplc="31C47BE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6D010F"/>
    <w:multiLevelType w:val="hybridMultilevel"/>
    <w:tmpl w:val="AD20358C"/>
    <w:lvl w:ilvl="0" w:tplc="9CE20936">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F9A617E"/>
    <w:multiLevelType w:val="hybridMultilevel"/>
    <w:tmpl w:val="1A826E66"/>
    <w:lvl w:ilvl="0" w:tplc="6C5A2B28">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451DD7"/>
    <w:multiLevelType w:val="hybridMultilevel"/>
    <w:tmpl w:val="3DB82BDC"/>
    <w:lvl w:ilvl="0" w:tplc="05B64F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EEC6E3E"/>
    <w:multiLevelType w:val="hybridMultilevel"/>
    <w:tmpl w:val="C5EA4DD4"/>
    <w:lvl w:ilvl="0" w:tplc="662AD4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1A53847"/>
    <w:multiLevelType w:val="hybridMultilevel"/>
    <w:tmpl w:val="9E0CB068"/>
    <w:lvl w:ilvl="0" w:tplc="04090013">
      <w:start w:val="1"/>
      <w:numFmt w:val="upperRoman"/>
      <w:lvlText w:val="%1."/>
      <w:lvlJc w:val="right"/>
      <w:pPr>
        <w:ind w:left="54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1D20FBC"/>
    <w:multiLevelType w:val="hybridMultilevel"/>
    <w:tmpl w:val="0EB69702"/>
    <w:lvl w:ilvl="0" w:tplc="07803328">
      <w:start w:val="1"/>
      <w:numFmt w:val="upperLetter"/>
      <w:lvlText w:val="%1."/>
      <w:lvlJc w:val="left"/>
      <w:pPr>
        <w:ind w:left="90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ED7791C"/>
    <w:multiLevelType w:val="hybridMultilevel"/>
    <w:tmpl w:val="D1426C68"/>
    <w:lvl w:ilvl="0" w:tplc="50E86EF2">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64"/>
    <w:rsid w:val="004C62D2"/>
    <w:rsid w:val="00506864"/>
    <w:rsid w:val="005611B4"/>
    <w:rsid w:val="006D56E2"/>
    <w:rsid w:val="008B5C45"/>
    <w:rsid w:val="00CE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483FC-D3FA-401F-AA20-1E9763F6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86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06864"/>
    <w:rPr>
      <w:color w:val="0000FF"/>
      <w:u w:val="single"/>
    </w:rPr>
  </w:style>
  <w:style w:type="paragraph" w:styleId="ListParagraph">
    <w:name w:val="List Paragraph"/>
    <w:basedOn w:val="Normal"/>
    <w:uiPriority w:val="34"/>
    <w:qFormat/>
    <w:rsid w:val="00506864"/>
    <w:pPr>
      <w:ind w:left="720"/>
      <w:contextualSpacing/>
    </w:pPr>
  </w:style>
  <w:style w:type="paragraph" w:styleId="Header">
    <w:name w:val="header"/>
    <w:basedOn w:val="Normal"/>
    <w:link w:val="HeaderChar"/>
    <w:uiPriority w:val="99"/>
    <w:unhideWhenUsed/>
    <w:rsid w:val="0050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864"/>
    <w:rPr>
      <w:rFonts w:ascii="Calibri" w:eastAsia="Calibri" w:hAnsi="Calibri" w:cs="Times New Roman"/>
    </w:rPr>
  </w:style>
  <w:style w:type="paragraph" w:styleId="Footer">
    <w:name w:val="footer"/>
    <w:basedOn w:val="Normal"/>
    <w:link w:val="FooterChar"/>
    <w:uiPriority w:val="99"/>
    <w:unhideWhenUsed/>
    <w:rsid w:val="00506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86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bcnv.edu/student_life/admin/sgadocs.html" TargetMode="External"/><Relationship Id="rId3" Type="http://schemas.openxmlformats.org/officeDocument/2006/relationships/settings" Target="settings.xml"/><Relationship Id="rId7" Type="http://schemas.openxmlformats.org/officeDocument/2006/relationships/hyperlink" Target="mailto:adriana.mendez@gbcnv.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bcn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Great Basin College</cp:lastModifiedBy>
  <cp:revision>2</cp:revision>
  <dcterms:created xsi:type="dcterms:W3CDTF">2015-11-17T16:31:00Z</dcterms:created>
  <dcterms:modified xsi:type="dcterms:W3CDTF">2015-11-17T19:07:00Z</dcterms:modified>
</cp:coreProperties>
</file>